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A556C" wp14:editId="145BCCEE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B9A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36B9A" w:rsidRPr="00983C3B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C36B9A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C36B9A" w:rsidRPr="00983C3B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C36B9A" w:rsidRPr="00983C3B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C36B9A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36B9A" w:rsidRPr="00983C3B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C36B9A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C36B9A" w:rsidRPr="00983C3B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C36B9A" w:rsidRPr="00983C3B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D30" w:rsidRPr="00882D30" w:rsidRDefault="00DA0377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32894890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821381" w:rsidRDefault="004C2ED6" w:rsidP="00010482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</w:rPr>
        <w:t>__________</w:t>
      </w:r>
      <w:r>
        <w:rPr>
          <w:bCs/>
          <w:sz w:val="28"/>
          <w:szCs w:val="28"/>
          <w:u w:val="single"/>
        </w:rPr>
        <w:t xml:space="preserve"> 2019</w:t>
      </w:r>
      <w:r w:rsidR="00010482" w:rsidRPr="00821381">
        <w:rPr>
          <w:bCs/>
          <w:sz w:val="28"/>
          <w:szCs w:val="28"/>
          <w:u w:val="single"/>
        </w:rPr>
        <w:t xml:space="preserve">  года   </w:t>
      </w:r>
      <w:r w:rsidR="00882D30" w:rsidRPr="00821381">
        <w:rPr>
          <w:bCs/>
          <w:sz w:val="28"/>
          <w:szCs w:val="28"/>
        </w:rPr>
        <w:t xml:space="preserve">                        </w:t>
      </w:r>
      <w:r w:rsidR="00010482" w:rsidRPr="00821381">
        <w:rPr>
          <w:bCs/>
          <w:sz w:val="28"/>
          <w:szCs w:val="28"/>
        </w:rPr>
        <w:t xml:space="preserve">                                           </w:t>
      </w:r>
      <w:r w:rsidR="0001432C">
        <w:rPr>
          <w:bCs/>
          <w:sz w:val="28"/>
          <w:szCs w:val="28"/>
          <w:u w:val="single"/>
        </w:rPr>
        <w:t>№</w:t>
      </w:r>
      <w:proofErr w:type="gramStart"/>
      <w:r w:rsidR="0001432C">
        <w:rPr>
          <w:bCs/>
          <w:sz w:val="28"/>
          <w:szCs w:val="28"/>
          <w:u w:val="single"/>
        </w:rPr>
        <w:t xml:space="preserve"> .</w:t>
      </w:r>
      <w:proofErr w:type="gramEnd"/>
      <w:r w:rsidR="0001432C">
        <w:rPr>
          <w:bCs/>
          <w:sz w:val="28"/>
          <w:szCs w:val="28"/>
          <w:u w:val="single"/>
        </w:rPr>
        <w:t>..</w:t>
      </w:r>
      <w:r w:rsidR="00010482" w:rsidRPr="00821381">
        <w:rPr>
          <w:bCs/>
          <w:sz w:val="28"/>
          <w:szCs w:val="28"/>
          <w:u w:val="single"/>
        </w:rPr>
        <w:t xml:space="preserve">/…    .  </w:t>
      </w:r>
      <w:r w:rsidR="00B32DB6" w:rsidRPr="00821381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80062F" w:rsidRDefault="0080062F" w:rsidP="00010482">
      <w:pPr>
        <w:jc w:val="both"/>
      </w:pPr>
    </w:p>
    <w:p w:rsidR="002B3EDF" w:rsidRDefault="002B3EDF" w:rsidP="00010482">
      <w:pPr>
        <w:jc w:val="both"/>
      </w:pPr>
    </w:p>
    <w:p w:rsidR="002B3EDF" w:rsidRDefault="00D57FEB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</w:t>
      </w:r>
      <w:r w:rsidR="002266F8">
        <w:rPr>
          <w:b/>
          <w:bCs/>
          <w:sz w:val="28"/>
          <w:szCs w:val="28"/>
          <w:lang w:eastAsia="ru-RU"/>
        </w:rPr>
        <w:t>организации доступа к информации о деятельности Городской Думы города Димитровграда Ульяновской области</w:t>
      </w:r>
    </w:p>
    <w:p w:rsidR="0022464F" w:rsidRPr="002266F8" w:rsidRDefault="0022464F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</w:p>
    <w:p w:rsidR="002A44FC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2B3EDF" w:rsidRDefault="002266F8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27.07.2006  №149-ФЗ «Об информации, информационных технологиях и защите информации»</w:t>
      </w:r>
      <w:r w:rsidR="00010482" w:rsidRPr="002B3EDF">
        <w:rPr>
          <w:sz w:val="28"/>
          <w:szCs w:val="28"/>
          <w:lang w:eastAsia="ru-RU"/>
        </w:rPr>
        <w:t xml:space="preserve">, </w:t>
      </w:r>
      <w:r w:rsidR="00DA5313" w:rsidRPr="002B3EDF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2B3EDF">
        <w:rPr>
          <w:sz w:val="28"/>
          <w:szCs w:val="28"/>
          <w:lang w:eastAsia="ru-RU"/>
        </w:rPr>
        <w:t>третьего</w:t>
      </w:r>
      <w:r w:rsidR="00DA5313" w:rsidRPr="002B3EDF">
        <w:rPr>
          <w:sz w:val="28"/>
          <w:szCs w:val="28"/>
          <w:lang w:eastAsia="ru-RU"/>
        </w:rPr>
        <w:t xml:space="preserve"> созыва </w:t>
      </w:r>
      <w:r w:rsidR="00DA5313" w:rsidRPr="002B3EDF">
        <w:rPr>
          <w:b/>
          <w:sz w:val="32"/>
          <w:szCs w:val="32"/>
          <w:lang w:eastAsia="ru-RU"/>
        </w:rPr>
        <w:t>решила:</w:t>
      </w:r>
    </w:p>
    <w:p w:rsidR="008D54A0" w:rsidRDefault="00631F7E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EDF">
        <w:rPr>
          <w:sz w:val="28"/>
          <w:szCs w:val="28"/>
          <w:lang w:eastAsia="ru-RU"/>
        </w:rPr>
        <w:t>Утвердить</w:t>
      </w:r>
      <w:r w:rsidR="008D54A0">
        <w:rPr>
          <w:sz w:val="28"/>
          <w:szCs w:val="28"/>
          <w:lang w:eastAsia="ru-RU"/>
        </w:rPr>
        <w:t>:</w:t>
      </w:r>
    </w:p>
    <w:p w:rsidR="002B3EDF" w:rsidRDefault="008D54A0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2B3EDF">
        <w:rPr>
          <w:sz w:val="28"/>
          <w:szCs w:val="28"/>
          <w:lang w:eastAsia="ru-RU"/>
        </w:rPr>
        <w:t xml:space="preserve"> </w:t>
      </w:r>
      <w:r w:rsidR="00E011B0">
        <w:rPr>
          <w:bCs/>
          <w:sz w:val="28"/>
          <w:szCs w:val="28"/>
          <w:lang w:eastAsia="ru-RU"/>
        </w:rPr>
        <w:t xml:space="preserve">Порядок организации доступа к информации о деятельности Городской Думы </w:t>
      </w:r>
      <w:r w:rsidR="009D7347">
        <w:rPr>
          <w:bCs/>
          <w:sz w:val="28"/>
          <w:szCs w:val="28"/>
          <w:lang w:eastAsia="ru-RU"/>
        </w:rPr>
        <w:t>г</w:t>
      </w:r>
      <w:r w:rsidR="002B3EDF" w:rsidRPr="002B3EDF">
        <w:rPr>
          <w:bCs/>
          <w:sz w:val="28"/>
          <w:szCs w:val="28"/>
          <w:lang w:eastAsia="ru-RU"/>
        </w:rPr>
        <w:t>ород</w:t>
      </w:r>
      <w:r w:rsidR="009D7347">
        <w:rPr>
          <w:bCs/>
          <w:sz w:val="28"/>
          <w:szCs w:val="28"/>
          <w:lang w:eastAsia="ru-RU"/>
        </w:rPr>
        <w:t>а Димитровграда</w:t>
      </w:r>
      <w:r w:rsidR="00E011B0">
        <w:rPr>
          <w:bCs/>
          <w:sz w:val="28"/>
          <w:szCs w:val="28"/>
          <w:lang w:eastAsia="ru-RU"/>
        </w:rPr>
        <w:t xml:space="preserve"> Ульяновской области согласно приложению </w:t>
      </w:r>
      <w:r>
        <w:rPr>
          <w:bCs/>
          <w:sz w:val="28"/>
          <w:szCs w:val="28"/>
          <w:lang w:eastAsia="ru-RU"/>
        </w:rPr>
        <w:t xml:space="preserve">1 </w:t>
      </w:r>
      <w:r w:rsidR="00E011B0">
        <w:rPr>
          <w:bCs/>
          <w:sz w:val="28"/>
          <w:szCs w:val="28"/>
          <w:lang w:eastAsia="ru-RU"/>
        </w:rPr>
        <w:t>к настоящему решению.</w:t>
      </w:r>
    </w:p>
    <w:p w:rsidR="008D54A0" w:rsidRDefault="008D54A0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1.2. </w:t>
      </w:r>
      <w:hyperlink w:anchor="P90" w:history="1">
        <w:r w:rsidRPr="008D54A0">
          <w:rPr>
            <w:sz w:val="28"/>
            <w:szCs w:val="28"/>
          </w:rPr>
          <w:t>Перечень</w:t>
        </w:r>
      </w:hyperlink>
      <w:r w:rsidRPr="008D54A0">
        <w:rPr>
          <w:sz w:val="28"/>
          <w:szCs w:val="28"/>
        </w:rPr>
        <w:t xml:space="preserve"> информации о деятельности Городской Думы</w:t>
      </w:r>
      <w:r>
        <w:rPr>
          <w:sz w:val="28"/>
          <w:szCs w:val="28"/>
        </w:rPr>
        <w:t xml:space="preserve"> города Димитровграда Ульяновской области</w:t>
      </w:r>
      <w:r w:rsidRPr="008D54A0">
        <w:rPr>
          <w:sz w:val="28"/>
          <w:szCs w:val="28"/>
        </w:rPr>
        <w:t>, размещаемой в информаци</w:t>
      </w:r>
      <w:r>
        <w:rPr>
          <w:sz w:val="28"/>
          <w:szCs w:val="28"/>
        </w:rPr>
        <w:t>онно-телекоммуникационной сети «Интернет» согласно приложению 2 к настоящему решению.</w:t>
      </w:r>
    </w:p>
    <w:p w:rsidR="008D54A0" w:rsidRPr="008D54A0" w:rsidRDefault="008D54A0" w:rsidP="008D54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A0">
        <w:rPr>
          <w:sz w:val="28"/>
          <w:szCs w:val="28"/>
        </w:rPr>
        <w:t xml:space="preserve">1.3. </w:t>
      </w:r>
      <w:hyperlink w:anchor="P264" w:history="1">
        <w:r w:rsidRPr="008D54A0">
          <w:rPr>
            <w:sz w:val="28"/>
            <w:szCs w:val="28"/>
          </w:rPr>
          <w:t>Положение</w:t>
        </w:r>
      </w:hyperlink>
      <w:r w:rsidRPr="008D54A0">
        <w:rPr>
          <w:sz w:val="28"/>
          <w:szCs w:val="28"/>
        </w:rPr>
        <w:t xml:space="preserve"> о подготовке и размещении информации о деятельности Городской Думы </w:t>
      </w:r>
      <w:r>
        <w:rPr>
          <w:sz w:val="28"/>
          <w:szCs w:val="28"/>
        </w:rPr>
        <w:t xml:space="preserve">города Димитровграда Ульяновской области </w:t>
      </w:r>
      <w:r w:rsidRPr="008D54A0">
        <w:rPr>
          <w:sz w:val="28"/>
          <w:szCs w:val="28"/>
        </w:rPr>
        <w:t xml:space="preserve">на официальном сайте Городской Думы </w:t>
      </w:r>
      <w:r>
        <w:rPr>
          <w:sz w:val="28"/>
          <w:szCs w:val="28"/>
        </w:rPr>
        <w:t>города Димитровграда Ульяновской области</w:t>
      </w:r>
      <w:r w:rsidRPr="008D54A0">
        <w:rPr>
          <w:sz w:val="28"/>
          <w:szCs w:val="28"/>
        </w:rPr>
        <w:t xml:space="preserve"> в </w:t>
      </w:r>
      <w:r w:rsidRPr="008D54A0">
        <w:rPr>
          <w:sz w:val="28"/>
          <w:szCs w:val="28"/>
        </w:rPr>
        <w:lastRenderedPageBreak/>
        <w:t>информаци</w:t>
      </w:r>
      <w:r>
        <w:rPr>
          <w:sz w:val="28"/>
          <w:szCs w:val="28"/>
        </w:rPr>
        <w:t xml:space="preserve">онно-телекоммуникационной сети «Интернет» согласно </w:t>
      </w:r>
      <w:r w:rsidRPr="008D54A0">
        <w:rPr>
          <w:sz w:val="28"/>
          <w:szCs w:val="28"/>
        </w:rPr>
        <w:t>приложению 3 к настоящему решению.</w:t>
      </w:r>
    </w:p>
    <w:p w:rsidR="008D54A0" w:rsidRDefault="008D54A0" w:rsidP="008D54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A0">
        <w:rPr>
          <w:sz w:val="28"/>
          <w:szCs w:val="28"/>
        </w:rPr>
        <w:t xml:space="preserve">1.4. </w:t>
      </w:r>
      <w:hyperlink w:anchor="P301" w:history="1">
        <w:r w:rsidRPr="008D54A0">
          <w:rPr>
            <w:sz w:val="28"/>
            <w:szCs w:val="28"/>
          </w:rPr>
          <w:t>Требования</w:t>
        </w:r>
      </w:hyperlink>
      <w:r w:rsidRPr="008D54A0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Городской Думы </w:t>
      </w:r>
      <w:r>
        <w:rPr>
          <w:sz w:val="28"/>
          <w:szCs w:val="28"/>
        </w:rPr>
        <w:t xml:space="preserve">города Димитровграда Ульяновской области </w:t>
      </w:r>
      <w:r w:rsidRPr="008D54A0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 согласно приложению 4 к настоящему решению.</w:t>
      </w:r>
    </w:p>
    <w:p w:rsidR="00DC0FCD" w:rsidRPr="008D54A0" w:rsidRDefault="00DC0FCD" w:rsidP="008D54A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(отменить) </w:t>
      </w:r>
      <w:r>
        <w:rPr>
          <w:bCs/>
          <w:sz w:val="28"/>
          <w:szCs w:val="28"/>
          <w:lang w:eastAsia="ru-RU"/>
        </w:rPr>
        <w:t>решение</w:t>
      </w:r>
      <w:r w:rsidRPr="008069F9">
        <w:rPr>
          <w:bCs/>
          <w:sz w:val="28"/>
          <w:szCs w:val="28"/>
          <w:lang w:eastAsia="ru-RU"/>
        </w:rPr>
        <w:t xml:space="preserve"> </w:t>
      </w:r>
      <w:r w:rsidRPr="008069F9">
        <w:rPr>
          <w:sz w:val="28"/>
          <w:szCs w:val="28"/>
        </w:rPr>
        <w:t xml:space="preserve">Городской </w:t>
      </w:r>
      <w:proofErr w:type="gramStart"/>
      <w:r w:rsidRPr="008069F9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8069F9">
        <w:rPr>
          <w:sz w:val="28"/>
          <w:szCs w:val="28"/>
        </w:rPr>
        <w:t xml:space="preserve"> от 25.03.2015 №23/310 «Об утверждении Положения об официальном сайте Городской Думы города Димитровграда Ульяновской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2A44FC" w:rsidRDefault="00DC0FCD" w:rsidP="002A44FC">
      <w:pPr>
        <w:pStyle w:val="a3"/>
        <w:spacing w:after="0"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>
        <w:rPr>
          <w:rFonts w:eastAsia="Arial" w:cs="Arial"/>
          <w:bCs/>
          <w:sz w:val="28"/>
          <w:szCs w:val="16"/>
        </w:rPr>
        <w:t>3</w:t>
      </w:r>
      <w:r w:rsidR="002A44FC">
        <w:rPr>
          <w:rFonts w:eastAsia="Arial" w:cs="Arial"/>
          <w:bCs/>
          <w:sz w:val="28"/>
          <w:szCs w:val="16"/>
        </w:rPr>
        <w:t xml:space="preserve">. </w:t>
      </w:r>
      <w:r w:rsidR="002A44FC" w:rsidRPr="001C6A2C">
        <w:rPr>
          <w:rFonts w:eastAsia="Arial" w:cs="Arial"/>
          <w:bCs/>
          <w:sz w:val="28"/>
          <w:szCs w:val="16"/>
        </w:rPr>
        <w:t xml:space="preserve">Установить, что настоящее решение подлежит </w:t>
      </w:r>
      <w:r w:rsidR="002A44FC" w:rsidRPr="00BF7F8B">
        <w:rPr>
          <w:rFonts w:eastAsia="Arial" w:cs="Arial"/>
          <w:bCs/>
          <w:sz w:val="28"/>
          <w:szCs w:val="16"/>
        </w:rPr>
        <w:t xml:space="preserve">размещению в информационно-телекоммуникационной сети </w:t>
      </w:r>
      <w:r w:rsidR="002A44FC">
        <w:rPr>
          <w:rFonts w:eastAsia="Arial" w:cs="Arial"/>
          <w:bCs/>
          <w:sz w:val="28"/>
          <w:szCs w:val="16"/>
        </w:rPr>
        <w:t>«</w:t>
      </w:r>
      <w:r w:rsidR="002A44FC" w:rsidRPr="00BF7F8B">
        <w:rPr>
          <w:rFonts w:eastAsia="Arial" w:cs="Arial"/>
          <w:bCs/>
          <w:sz w:val="28"/>
          <w:szCs w:val="16"/>
        </w:rPr>
        <w:t>Интернет</w:t>
      </w:r>
      <w:r w:rsidR="002A44FC">
        <w:rPr>
          <w:rFonts w:eastAsia="Arial" w:cs="Arial"/>
          <w:bCs/>
          <w:sz w:val="28"/>
          <w:szCs w:val="16"/>
        </w:rPr>
        <w:t xml:space="preserve">», </w:t>
      </w:r>
      <w:r w:rsidR="002A44FC" w:rsidRPr="00BF7F8B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1" w:history="1">
        <w:r w:rsidR="002A44FC" w:rsidRPr="00A33CA1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BF7F8B">
        <w:rPr>
          <w:rFonts w:eastAsia="Arial" w:cs="Arial"/>
          <w:bCs/>
          <w:sz w:val="28"/>
          <w:szCs w:val="16"/>
        </w:rPr>
        <w:t>).</w:t>
      </w:r>
    </w:p>
    <w:p w:rsidR="002A44FC" w:rsidRDefault="00DC0FCD" w:rsidP="00E011B0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4</w:t>
      </w:r>
      <w:r w:rsidR="00E011B0">
        <w:rPr>
          <w:sz w:val="28"/>
          <w:szCs w:val="28"/>
        </w:rPr>
        <w:t xml:space="preserve">. Установить, что настоящее решение вступает в силу со дня, </w:t>
      </w:r>
      <w:r w:rsidR="00E011B0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E011B0" w:rsidRDefault="00DC0FCD" w:rsidP="00E011B0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5.</w:t>
      </w:r>
      <w:r w:rsidR="00E011B0">
        <w:rPr>
          <w:rFonts w:eastAsia="Arial"/>
          <w:bCs/>
          <w:sz w:val="28"/>
          <w:szCs w:val="28"/>
        </w:rPr>
        <w:t xml:space="preserve"> </w:t>
      </w:r>
      <w:proofErr w:type="gramStart"/>
      <w:r w:rsidR="00E011B0">
        <w:rPr>
          <w:rFonts w:eastAsia="Arial"/>
          <w:bCs/>
          <w:sz w:val="28"/>
          <w:szCs w:val="28"/>
        </w:rPr>
        <w:t>Контроль за</w:t>
      </w:r>
      <w:proofErr w:type="gramEnd"/>
      <w:r w:rsidR="00E011B0">
        <w:rPr>
          <w:rFonts w:eastAsia="Arial"/>
          <w:bCs/>
          <w:sz w:val="28"/>
          <w:szCs w:val="28"/>
        </w:rPr>
        <w:t xml:space="preserve"> исполнением настоящего решения возложить на Председателя Городской Думы города Димитровграда Ульяновской области </w:t>
      </w:r>
      <w:proofErr w:type="spellStart"/>
      <w:r w:rsidR="00E011B0">
        <w:rPr>
          <w:rFonts w:eastAsia="Arial"/>
          <w:bCs/>
          <w:sz w:val="28"/>
          <w:szCs w:val="28"/>
        </w:rPr>
        <w:t>А.П.Ерышева</w:t>
      </w:r>
      <w:proofErr w:type="spellEnd"/>
      <w:r w:rsidR="00E011B0">
        <w:rPr>
          <w:rFonts w:eastAsia="Arial"/>
          <w:bCs/>
          <w:sz w:val="28"/>
          <w:szCs w:val="28"/>
        </w:rPr>
        <w:t>.</w:t>
      </w:r>
    </w:p>
    <w:p w:rsidR="002A44FC" w:rsidRDefault="002A44FC" w:rsidP="00010482">
      <w:pPr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474E9" w:rsidRPr="006474E9" w:rsidRDefault="006474E9" w:rsidP="006474E9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6474E9" w:rsidTr="00017884">
        <w:trPr>
          <w:trHeight w:val="1290"/>
        </w:trPr>
        <w:tc>
          <w:tcPr>
            <w:tcW w:w="4770" w:type="dxa"/>
          </w:tcPr>
          <w:p w:rsidR="006474E9" w:rsidRPr="006474E9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6474E9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6474E9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>Ульяновской области</w:t>
            </w:r>
            <w:r w:rsidRPr="006474E9">
              <w:rPr>
                <w:sz w:val="28"/>
                <w:szCs w:val="28"/>
                <w:lang w:eastAsia="ru-RU"/>
              </w:rPr>
              <w:tab/>
            </w: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6474E9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6474E9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6474E9"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6474E9">
              <w:rPr>
                <w:sz w:val="28"/>
                <w:szCs w:val="28"/>
                <w:lang w:eastAsia="ru-RU"/>
              </w:rPr>
              <w:t>Б.С.Павленко</w:t>
            </w:r>
            <w:proofErr w:type="spellEnd"/>
            <w:r w:rsidRPr="006474E9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631F7E" w:rsidRPr="00DC0FCD" w:rsidRDefault="00484971" w:rsidP="00DC0FCD">
      <w:pPr>
        <w:tabs>
          <w:tab w:val="left" w:pos="7371"/>
        </w:tabs>
        <w:autoSpaceDE w:val="0"/>
        <w:ind w:firstLine="5664"/>
        <w:rPr>
          <w:rFonts w:eastAsia="Arial"/>
          <w:bCs/>
          <w:sz w:val="28"/>
          <w:szCs w:val="28"/>
        </w:rPr>
      </w:pPr>
      <w:r w:rsidRPr="0082138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268993D" wp14:editId="01CB72EF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B3EDF">
        <w:rPr>
          <w:rFonts w:cs="Tahoma"/>
          <w:bCs/>
          <w:sz w:val="28"/>
          <w:szCs w:val="28"/>
        </w:rPr>
        <w:t xml:space="preserve">Приложение </w:t>
      </w:r>
      <w:r w:rsidR="00B962A6">
        <w:rPr>
          <w:rFonts w:cs="Tahoma"/>
          <w:bCs/>
          <w:sz w:val="28"/>
          <w:szCs w:val="28"/>
        </w:rPr>
        <w:t>1</w:t>
      </w:r>
    </w:p>
    <w:p w:rsidR="00631F7E" w:rsidRDefault="00631F7E" w:rsidP="00631F7E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631F7E" w:rsidRDefault="00631F7E" w:rsidP="00631F7E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третьего созыва </w:t>
      </w:r>
    </w:p>
    <w:p w:rsidR="00631F7E" w:rsidRDefault="00631F7E" w:rsidP="00631F7E">
      <w:pPr>
        <w:ind w:left="5670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от _____________ №___</w:t>
      </w:r>
    </w:p>
    <w:p w:rsidR="00631F7E" w:rsidRDefault="00631F7E" w:rsidP="00631F7E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631F7E" w:rsidRPr="00631F7E" w:rsidRDefault="00631F7E" w:rsidP="00631F7E">
      <w:pPr>
        <w:rPr>
          <w:rFonts w:eastAsia="Lucida Sans Unicode"/>
        </w:rPr>
      </w:pPr>
    </w:p>
    <w:p w:rsidR="00631F7E" w:rsidRPr="00631F7E" w:rsidRDefault="00E011B0" w:rsidP="009D7347">
      <w:pPr>
        <w:tabs>
          <w:tab w:val="left" w:pos="3871"/>
          <w:tab w:val="center" w:pos="4818"/>
        </w:tabs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ПоРЯДОК</w:t>
      </w:r>
    </w:p>
    <w:p w:rsidR="009D7347" w:rsidRPr="00597BCF" w:rsidRDefault="00E011B0" w:rsidP="002B3ED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 w:rsidRPr="00597BCF">
        <w:rPr>
          <w:b/>
          <w:bCs/>
          <w:sz w:val="28"/>
          <w:szCs w:val="28"/>
          <w:lang w:eastAsia="ru-RU"/>
        </w:rPr>
        <w:t>организации доступа к информации о деятельности Городской Думы города Димитровграда Ульяновской области</w:t>
      </w:r>
    </w:p>
    <w:p w:rsidR="00E011B0" w:rsidRDefault="00E011B0" w:rsidP="002B3EDF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  <w:lang w:eastAsia="ru-RU"/>
        </w:rPr>
      </w:pP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D54A0" w:rsidRPr="008D54A0" w:rsidRDefault="007A053C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>Настоящий П</w:t>
      </w:r>
      <w:r w:rsidR="008D54A0" w:rsidRPr="008D54A0">
        <w:rPr>
          <w:sz w:val="28"/>
          <w:szCs w:val="28"/>
          <w:lang w:eastAsia="ru-RU"/>
        </w:rPr>
        <w:t xml:space="preserve">орядок устанавливает общие требования к обеспечению доступа граждан </w:t>
      </w:r>
      <w:r w:rsidR="00B962A6">
        <w:rPr>
          <w:sz w:val="28"/>
          <w:szCs w:val="28"/>
          <w:lang w:eastAsia="ru-RU"/>
        </w:rPr>
        <w:t xml:space="preserve">(физических лиц) </w:t>
      </w:r>
      <w:r w:rsidR="008D54A0" w:rsidRPr="008D54A0">
        <w:rPr>
          <w:sz w:val="28"/>
          <w:szCs w:val="28"/>
          <w:lang w:eastAsia="ru-RU"/>
        </w:rPr>
        <w:t xml:space="preserve">и организаций </w:t>
      </w:r>
      <w:r w:rsidR="00B962A6">
        <w:rPr>
          <w:sz w:val="28"/>
          <w:szCs w:val="28"/>
          <w:lang w:eastAsia="ru-RU"/>
        </w:rPr>
        <w:t xml:space="preserve">(юридических лиц) </w:t>
      </w:r>
      <w:r w:rsidR="008D54A0" w:rsidRPr="008D54A0">
        <w:rPr>
          <w:sz w:val="28"/>
          <w:szCs w:val="28"/>
          <w:lang w:eastAsia="ru-RU"/>
        </w:rPr>
        <w:t>и осуществления контроля за обеспечением доступа к информации о деятельности Городской Думы</w:t>
      </w:r>
      <w:r w:rsidR="00B962A6">
        <w:rPr>
          <w:sz w:val="28"/>
          <w:szCs w:val="28"/>
          <w:lang w:eastAsia="ru-RU"/>
        </w:rPr>
        <w:t xml:space="preserve"> города Димитровграда Ульяновской области</w:t>
      </w:r>
      <w:r w:rsidR="008D54A0" w:rsidRPr="008D54A0">
        <w:rPr>
          <w:sz w:val="28"/>
          <w:szCs w:val="28"/>
          <w:lang w:eastAsia="ru-RU"/>
        </w:rPr>
        <w:t xml:space="preserve"> (далее </w:t>
      </w:r>
      <w:r w:rsidR="00B962A6">
        <w:rPr>
          <w:sz w:val="28"/>
          <w:szCs w:val="28"/>
          <w:lang w:eastAsia="ru-RU"/>
        </w:rPr>
        <w:t xml:space="preserve">по тексту </w:t>
      </w:r>
      <w:r w:rsidR="008D54A0" w:rsidRPr="008D54A0">
        <w:rPr>
          <w:sz w:val="28"/>
          <w:szCs w:val="28"/>
          <w:lang w:eastAsia="ru-RU"/>
        </w:rPr>
        <w:t xml:space="preserve">- Городская Дума) в соответствии с требованиями, установленными Федеральным </w:t>
      </w:r>
      <w:hyperlink r:id="rId12" w:history="1">
        <w:r w:rsidR="008D54A0" w:rsidRPr="007A053C">
          <w:rPr>
            <w:sz w:val="28"/>
            <w:szCs w:val="28"/>
            <w:lang w:eastAsia="ru-RU"/>
          </w:rPr>
          <w:t>законом</w:t>
        </w:r>
      </w:hyperlink>
      <w:r w:rsidR="008D54A0" w:rsidRPr="007A05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09.02.2009 №</w:t>
      </w:r>
      <w:r w:rsidR="008D54A0" w:rsidRPr="008D54A0">
        <w:rPr>
          <w:sz w:val="28"/>
          <w:szCs w:val="28"/>
          <w:lang w:eastAsia="ru-RU"/>
        </w:rPr>
        <w:t xml:space="preserve">8-ФЗ </w:t>
      </w:r>
      <w:r>
        <w:rPr>
          <w:sz w:val="28"/>
          <w:szCs w:val="28"/>
          <w:lang w:eastAsia="ru-RU"/>
        </w:rPr>
        <w:t>«</w:t>
      </w:r>
      <w:r w:rsidR="008D54A0" w:rsidRPr="008D54A0">
        <w:rPr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  <w:lang w:eastAsia="ru-RU"/>
        </w:rPr>
        <w:t>органов местного самоуправления»</w:t>
      </w:r>
      <w:r w:rsidR="008D54A0" w:rsidRPr="008D54A0">
        <w:rPr>
          <w:sz w:val="28"/>
          <w:szCs w:val="28"/>
          <w:lang w:eastAsia="ru-RU"/>
        </w:rPr>
        <w:t>.</w:t>
      </w:r>
      <w:proofErr w:type="gramEnd"/>
    </w:p>
    <w:p w:rsidR="00B962A6" w:rsidRDefault="008D54A0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2. </w:t>
      </w:r>
      <w:r w:rsidR="00B962A6">
        <w:rPr>
          <w:sz w:val="28"/>
          <w:szCs w:val="28"/>
          <w:lang w:eastAsia="ru-RU"/>
        </w:rPr>
        <w:t>Городская Дума как обладатель информации, если иное не предусмотрено</w:t>
      </w:r>
      <w:r w:rsidR="009E04D6">
        <w:rPr>
          <w:sz w:val="28"/>
          <w:szCs w:val="28"/>
          <w:lang w:eastAsia="ru-RU"/>
        </w:rPr>
        <w:t xml:space="preserve"> законодательством</w:t>
      </w:r>
      <w:r w:rsidR="00B962A6">
        <w:rPr>
          <w:sz w:val="28"/>
          <w:szCs w:val="28"/>
          <w:lang w:eastAsia="ru-RU"/>
        </w:rPr>
        <w:t>, вправе: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использовать информацию, в том числе распространять ее, по своему усмотрению;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Городская Дума при осуществлении своих прав обязана: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соблюдать права и законные интересы иных лиц;</w:t>
      </w:r>
    </w:p>
    <w:p w:rsidR="00B962A6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принимать меры по защите информации;</w:t>
      </w:r>
    </w:p>
    <w:p w:rsidR="00B962A6" w:rsidRPr="008D54A0" w:rsidRDefault="00B962A6" w:rsidP="00B962A6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8D54A0" w:rsidRPr="008D54A0" w:rsidRDefault="009E04D6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Ответственным</w:t>
      </w:r>
      <w:r w:rsidR="008D54A0" w:rsidRPr="008D54A0">
        <w:rPr>
          <w:sz w:val="28"/>
          <w:szCs w:val="28"/>
          <w:lang w:eastAsia="ru-RU"/>
        </w:rPr>
        <w:t xml:space="preserve"> за обеспечение доступа граждан и организации к информации о д</w:t>
      </w:r>
      <w:r>
        <w:rPr>
          <w:sz w:val="28"/>
          <w:szCs w:val="28"/>
          <w:lang w:eastAsia="ru-RU"/>
        </w:rPr>
        <w:t>еятельности Городской Думы являе</w:t>
      </w:r>
      <w:r w:rsidR="008D54A0" w:rsidRPr="008D54A0">
        <w:rPr>
          <w:sz w:val="28"/>
          <w:szCs w:val="28"/>
          <w:lang w:eastAsia="ru-RU"/>
        </w:rPr>
        <w:t xml:space="preserve">тся </w:t>
      </w:r>
      <w:r>
        <w:rPr>
          <w:sz w:val="28"/>
          <w:szCs w:val="28"/>
          <w:lang w:eastAsia="ru-RU"/>
        </w:rPr>
        <w:t>должностное лицо аппарата Городской Думы, в обязанности которого входит подготовка и предоставление информации о деятельности Городской Думы.</w:t>
      </w:r>
    </w:p>
    <w:p w:rsidR="008D54A0" w:rsidRPr="008D54A0" w:rsidRDefault="008D54A0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4. Доступ к информации о деятельности Городской Думы обеспечивается способами, установленными Федеральным </w:t>
      </w:r>
      <w:hyperlink r:id="rId13" w:history="1">
        <w:r w:rsidRPr="007A053C">
          <w:rPr>
            <w:sz w:val="28"/>
            <w:szCs w:val="28"/>
            <w:lang w:eastAsia="ru-RU"/>
          </w:rPr>
          <w:t>законом</w:t>
        </w:r>
      </w:hyperlink>
      <w:r w:rsidRPr="007A053C">
        <w:rPr>
          <w:sz w:val="28"/>
          <w:szCs w:val="28"/>
          <w:lang w:eastAsia="ru-RU"/>
        </w:rPr>
        <w:t xml:space="preserve"> </w:t>
      </w:r>
      <w:r w:rsidR="007A053C">
        <w:rPr>
          <w:sz w:val="28"/>
          <w:szCs w:val="28"/>
          <w:lang w:eastAsia="ru-RU"/>
        </w:rPr>
        <w:t>от 09.02.2009 №8-ФЗ «</w:t>
      </w:r>
      <w:r w:rsidRPr="008D54A0">
        <w:rPr>
          <w:sz w:val="28"/>
          <w:szCs w:val="28"/>
          <w:lang w:eastAsia="ru-RU"/>
        </w:rPr>
        <w:t xml:space="preserve">Об </w:t>
      </w:r>
      <w:r w:rsidRPr="008D54A0">
        <w:rPr>
          <w:sz w:val="28"/>
          <w:szCs w:val="28"/>
          <w:lang w:eastAsia="ru-RU"/>
        </w:rPr>
        <w:lastRenderedPageBreak/>
        <w:t xml:space="preserve">обеспечении доступа к информации о деятельности государственных органов и </w:t>
      </w:r>
      <w:r w:rsidR="007A053C">
        <w:rPr>
          <w:sz w:val="28"/>
          <w:szCs w:val="28"/>
          <w:lang w:eastAsia="ru-RU"/>
        </w:rPr>
        <w:t>органов местного самоуправления»</w:t>
      </w:r>
      <w:r w:rsidRPr="008D54A0">
        <w:rPr>
          <w:sz w:val="28"/>
          <w:szCs w:val="28"/>
          <w:lang w:eastAsia="ru-RU"/>
        </w:rPr>
        <w:t>.</w:t>
      </w:r>
    </w:p>
    <w:p w:rsidR="008D54A0" w:rsidRPr="008D54A0" w:rsidRDefault="008D54A0" w:rsidP="00B962A6">
      <w:pPr>
        <w:widowControl w:val="0"/>
        <w:suppressAutoHyphens w:val="0"/>
        <w:autoSpaceDE w:val="0"/>
        <w:autoSpaceDN w:val="0"/>
        <w:ind w:firstLine="539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5. Информация о деятельности Городской Думы может предоставляться в устной форме и</w:t>
      </w:r>
      <w:r w:rsidR="00B962A6">
        <w:rPr>
          <w:sz w:val="28"/>
          <w:szCs w:val="28"/>
          <w:lang w:eastAsia="ru-RU"/>
        </w:rPr>
        <w:t xml:space="preserve"> письменной форме</w:t>
      </w:r>
      <w:r w:rsidRPr="008D54A0">
        <w:rPr>
          <w:sz w:val="28"/>
          <w:szCs w:val="28"/>
          <w:lang w:eastAsia="ru-RU"/>
        </w:rPr>
        <w:t>, в том числе в виде электронного документа.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В случае</w:t>
      </w:r>
      <w:proofErr w:type="gramStart"/>
      <w:r w:rsidRPr="008D54A0">
        <w:rPr>
          <w:sz w:val="28"/>
          <w:szCs w:val="28"/>
          <w:lang w:eastAsia="ru-RU"/>
        </w:rPr>
        <w:t>,</w:t>
      </w:r>
      <w:proofErr w:type="gramEnd"/>
      <w:r w:rsidRPr="008D54A0">
        <w:rPr>
          <w:sz w:val="28"/>
          <w:szCs w:val="28"/>
          <w:lang w:eastAsia="ru-RU"/>
        </w:rPr>
        <w:t xml:space="preserve"> если форма предоставления информации о деятельности Городской Думы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Городской Думе.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6. Городская Дума для размещения информации о своей деятельности использует информаци</w:t>
      </w:r>
      <w:r w:rsidR="00B962A6">
        <w:rPr>
          <w:sz w:val="28"/>
          <w:szCs w:val="28"/>
          <w:lang w:eastAsia="ru-RU"/>
        </w:rPr>
        <w:t>онно-телекоммуникационную сеть «Интернет»</w:t>
      </w:r>
      <w:r w:rsidRPr="008D54A0">
        <w:rPr>
          <w:sz w:val="28"/>
          <w:szCs w:val="28"/>
          <w:lang w:eastAsia="ru-RU"/>
        </w:rPr>
        <w:t xml:space="preserve"> (далее</w:t>
      </w:r>
      <w:r w:rsidR="00B962A6">
        <w:rPr>
          <w:sz w:val="28"/>
          <w:szCs w:val="28"/>
          <w:lang w:eastAsia="ru-RU"/>
        </w:rPr>
        <w:t xml:space="preserve"> по тексту - сеть «</w:t>
      </w:r>
      <w:r w:rsidRPr="008D54A0">
        <w:rPr>
          <w:sz w:val="28"/>
          <w:szCs w:val="28"/>
          <w:lang w:eastAsia="ru-RU"/>
        </w:rPr>
        <w:t>Интер</w:t>
      </w:r>
      <w:r w:rsidR="00B962A6">
        <w:rPr>
          <w:sz w:val="28"/>
          <w:szCs w:val="28"/>
          <w:lang w:eastAsia="ru-RU"/>
        </w:rPr>
        <w:t>нет»</w:t>
      </w:r>
      <w:r w:rsidRPr="008D54A0">
        <w:rPr>
          <w:sz w:val="28"/>
          <w:szCs w:val="28"/>
          <w:lang w:eastAsia="ru-RU"/>
        </w:rPr>
        <w:t>), в которой создает официальный сайт с указанием адресов электронной почты, по которым пользователем информации может быть направлен запрос и получена запрашиваемая информация.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" w:name="P63"/>
      <w:bookmarkEnd w:id="1"/>
      <w:r>
        <w:rPr>
          <w:sz w:val="28"/>
          <w:szCs w:val="28"/>
          <w:lang w:eastAsia="ru-RU"/>
        </w:rPr>
        <w:t>7</w:t>
      </w:r>
      <w:r w:rsidR="008D54A0" w:rsidRPr="008D54A0">
        <w:rPr>
          <w:sz w:val="28"/>
          <w:szCs w:val="28"/>
          <w:lang w:eastAsia="ru-RU"/>
        </w:rPr>
        <w:t xml:space="preserve">. </w:t>
      </w:r>
      <w:hyperlink w:anchor="P90" w:history="1">
        <w:r w:rsidR="008D54A0" w:rsidRPr="00B962A6">
          <w:rPr>
            <w:sz w:val="28"/>
            <w:szCs w:val="28"/>
            <w:lang w:eastAsia="ru-RU"/>
          </w:rPr>
          <w:t>Перечень</w:t>
        </w:r>
      </w:hyperlink>
      <w:r w:rsidR="008D54A0" w:rsidRPr="008D54A0">
        <w:rPr>
          <w:sz w:val="28"/>
          <w:szCs w:val="28"/>
          <w:lang w:eastAsia="ru-RU"/>
        </w:rPr>
        <w:t xml:space="preserve"> информации о деятельности Горо</w:t>
      </w:r>
      <w:r w:rsidR="00B962A6">
        <w:rPr>
          <w:sz w:val="28"/>
          <w:szCs w:val="28"/>
          <w:lang w:eastAsia="ru-RU"/>
        </w:rPr>
        <w:t xml:space="preserve">дской Думы, размещаемой в сети «Интернет», определяется </w:t>
      </w:r>
      <w:r w:rsidR="009E04D6">
        <w:rPr>
          <w:sz w:val="28"/>
          <w:szCs w:val="28"/>
          <w:lang w:eastAsia="ru-RU"/>
        </w:rPr>
        <w:t>решением Городской Думы</w:t>
      </w:r>
      <w:r w:rsidR="008D54A0" w:rsidRPr="008D54A0">
        <w:rPr>
          <w:sz w:val="28"/>
          <w:szCs w:val="28"/>
          <w:lang w:eastAsia="ru-RU"/>
        </w:rPr>
        <w:t>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Городская Дума наряду с информацией, указанной в </w:t>
      </w:r>
      <w:hyperlink w:anchor="P63" w:history="1">
        <w:r w:rsidRPr="00B962A6">
          <w:rPr>
            <w:sz w:val="28"/>
            <w:szCs w:val="28"/>
            <w:lang w:eastAsia="ru-RU"/>
          </w:rPr>
          <w:t>абзаце первом</w:t>
        </w:r>
      </w:hyperlink>
      <w:r w:rsidR="00597BCF">
        <w:rPr>
          <w:sz w:val="28"/>
          <w:szCs w:val="28"/>
          <w:lang w:eastAsia="ru-RU"/>
        </w:rPr>
        <w:t xml:space="preserve"> настоящей части</w:t>
      </w:r>
      <w:r w:rsidRPr="00B962A6">
        <w:rPr>
          <w:sz w:val="28"/>
          <w:szCs w:val="28"/>
          <w:lang w:eastAsia="ru-RU"/>
        </w:rPr>
        <w:t xml:space="preserve"> и относящейся к его деятельности, может размещать в сети </w:t>
      </w:r>
      <w:r w:rsidR="00B962A6" w:rsidRPr="00B962A6">
        <w:rPr>
          <w:sz w:val="28"/>
          <w:szCs w:val="28"/>
          <w:lang w:eastAsia="ru-RU"/>
        </w:rPr>
        <w:t>«</w:t>
      </w:r>
      <w:r w:rsidRPr="00B962A6">
        <w:rPr>
          <w:sz w:val="28"/>
          <w:szCs w:val="28"/>
          <w:lang w:eastAsia="ru-RU"/>
        </w:rPr>
        <w:t>Интернет</w:t>
      </w:r>
      <w:r w:rsidR="00B962A6" w:rsidRPr="00B962A6">
        <w:rPr>
          <w:sz w:val="28"/>
          <w:szCs w:val="28"/>
          <w:lang w:eastAsia="ru-RU"/>
        </w:rPr>
        <w:t>»</w:t>
      </w:r>
      <w:r w:rsidRPr="00B962A6">
        <w:rPr>
          <w:sz w:val="28"/>
          <w:szCs w:val="28"/>
          <w:lang w:eastAsia="ru-RU"/>
        </w:rPr>
        <w:t xml:space="preserve"> иную информацию о своей деятельности с учетом требов</w:t>
      </w:r>
      <w:r w:rsidRPr="008D54A0">
        <w:rPr>
          <w:sz w:val="28"/>
          <w:szCs w:val="28"/>
          <w:lang w:eastAsia="ru-RU"/>
        </w:rPr>
        <w:t>аний законодательства.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8D54A0" w:rsidRPr="008D54A0">
        <w:rPr>
          <w:sz w:val="28"/>
          <w:szCs w:val="28"/>
          <w:lang w:eastAsia="ru-RU"/>
        </w:rPr>
        <w:t>. Городская Дума обеспечивает возможность присутствия граждан (физических лиц), в том числе представителей организаций (юридических лиц), общественных объединений, органов государственной власти и органов местного самоуправления на своих заседаниях</w:t>
      </w:r>
      <w:r w:rsidR="00B962A6">
        <w:rPr>
          <w:sz w:val="28"/>
          <w:szCs w:val="28"/>
          <w:lang w:eastAsia="ru-RU"/>
        </w:rPr>
        <w:t xml:space="preserve"> и заседаниях ее комитетов</w:t>
      </w:r>
      <w:r w:rsidR="008D54A0" w:rsidRPr="008D54A0">
        <w:rPr>
          <w:sz w:val="28"/>
          <w:szCs w:val="28"/>
          <w:lang w:eastAsia="ru-RU"/>
        </w:rPr>
        <w:t xml:space="preserve"> в соответствии с законодательством Российской Федерации, Регламентом Городской Думы.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8D54A0" w:rsidRPr="008D54A0">
        <w:rPr>
          <w:sz w:val="28"/>
          <w:szCs w:val="28"/>
          <w:lang w:eastAsia="ru-RU"/>
        </w:rPr>
        <w:t>. Городская Дума в помещениях, занимаемых Городской Думой,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информации с текущей информацией о деятельности Городской Думы.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8D54A0" w:rsidRPr="008D54A0">
        <w:rPr>
          <w:sz w:val="28"/>
          <w:szCs w:val="28"/>
          <w:lang w:eastAsia="ru-RU"/>
        </w:rPr>
        <w:t>. По решению Председателя Городской Думы в установленном порядке пользователю информации может быть предоставлена возможность ознакомиться с информацией о деятельности Городской Думы в помещениях, занимаемых Городской Думой.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8D54A0" w:rsidRPr="008D54A0">
        <w:rPr>
          <w:sz w:val="28"/>
          <w:szCs w:val="28"/>
          <w:lang w:eastAsia="ru-RU"/>
        </w:rPr>
        <w:t>. Пользователь информации имеет право обращаться в Городскую Думу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При составлении запроса используется государственный язык Российской Федерации. Возможность использования при составлении запроса в Городскую Думу других языков народов Российской Федерации определяется законодательством Ульяновской области.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В случае направления в Городскую Думу запроса, составленного на </w:t>
      </w:r>
      <w:r w:rsidRPr="008D54A0">
        <w:rPr>
          <w:sz w:val="28"/>
          <w:szCs w:val="28"/>
          <w:lang w:eastAsia="ru-RU"/>
        </w:rPr>
        <w:lastRenderedPageBreak/>
        <w:t>иностранном языке, к этому запросу прилагается его перевод на русский язык.</w:t>
      </w:r>
    </w:p>
    <w:p w:rsidR="008D54A0" w:rsidRPr="008D54A0" w:rsidRDefault="00597BCF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8D54A0" w:rsidRPr="008D54A0">
        <w:rPr>
          <w:sz w:val="28"/>
          <w:szCs w:val="28"/>
          <w:lang w:eastAsia="ru-RU"/>
        </w:rPr>
        <w:t xml:space="preserve">. </w:t>
      </w:r>
      <w:proofErr w:type="gramStart"/>
      <w:r w:rsidR="008D54A0" w:rsidRPr="008D54A0">
        <w:rPr>
          <w:sz w:val="28"/>
          <w:szCs w:val="28"/>
          <w:lang w:eastAsia="ru-RU"/>
        </w:rPr>
        <w:t>Контроль за</w:t>
      </w:r>
      <w:proofErr w:type="gramEnd"/>
      <w:r w:rsidR="008D54A0" w:rsidRPr="008D54A0">
        <w:rPr>
          <w:sz w:val="28"/>
          <w:szCs w:val="28"/>
          <w:lang w:eastAsia="ru-RU"/>
        </w:rPr>
        <w:t xml:space="preserve"> обеспечением доступа к информации о деятельности Городской Думы осуществляет Председатель Городской Думы.</w:t>
      </w:r>
    </w:p>
    <w:p w:rsidR="008D54A0" w:rsidRPr="008D54A0" w:rsidRDefault="008D54A0" w:rsidP="009E04D6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>Ответственность за своевременное предоставление соо</w:t>
      </w:r>
      <w:r w:rsidR="009E04D6">
        <w:rPr>
          <w:sz w:val="28"/>
          <w:szCs w:val="28"/>
          <w:lang w:eastAsia="ru-RU"/>
        </w:rPr>
        <w:t>тветствующей информации</w:t>
      </w:r>
      <w:r w:rsidRPr="008D54A0">
        <w:rPr>
          <w:sz w:val="28"/>
          <w:szCs w:val="28"/>
          <w:lang w:eastAsia="ru-RU"/>
        </w:rPr>
        <w:t xml:space="preserve">, ее достоверность и полноту несут </w:t>
      </w:r>
      <w:r w:rsidR="009E04D6">
        <w:rPr>
          <w:sz w:val="28"/>
          <w:szCs w:val="28"/>
          <w:lang w:eastAsia="ru-RU"/>
        </w:rPr>
        <w:t>должностные лица аппарата Городской Думы, в обязанности которых входит подготовка и предоставление информации о деятельности Городской Думы.</w:t>
      </w:r>
    </w:p>
    <w:p w:rsidR="008D54A0" w:rsidRPr="008D54A0" w:rsidRDefault="008D54A0" w:rsidP="008D54A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D54A0">
        <w:rPr>
          <w:sz w:val="28"/>
          <w:szCs w:val="28"/>
          <w:lang w:eastAsia="ru-RU"/>
        </w:rPr>
        <w:t xml:space="preserve">Должностные лица </w:t>
      </w:r>
      <w:r w:rsidR="009E04D6">
        <w:rPr>
          <w:sz w:val="28"/>
          <w:szCs w:val="28"/>
          <w:lang w:eastAsia="ru-RU"/>
        </w:rPr>
        <w:t xml:space="preserve">аппарата </w:t>
      </w:r>
      <w:r w:rsidRPr="008D54A0">
        <w:rPr>
          <w:sz w:val="28"/>
          <w:szCs w:val="28"/>
          <w:lang w:eastAsia="ru-RU"/>
        </w:rPr>
        <w:t>Городской Думы</w:t>
      </w:r>
      <w:r w:rsidR="009E04D6">
        <w:rPr>
          <w:sz w:val="28"/>
          <w:szCs w:val="28"/>
          <w:lang w:eastAsia="ru-RU"/>
        </w:rPr>
        <w:t xml:space="preserve">, </w:t>
      </w:r>
      <w:r w:rsidRPr="008D54A0">
        <w:rPr>
          <w:sz w:val="28"/>
          <w:szCs w:val="28"/>
          <w:lang w:eastAsia="ru-RU"/>
        </w:rPr>
        <w:t>виновные в нарушении права на доступ к информации о деятельности Городской Думы,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D54A0" w:rsidRPr="008D54A0" w:rsidRDefault="00B962A6" w:rsidP="00B962A6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8D54A0" w:rsidRPr="008D54A0">
        <w:rPr>
          <w:sz w:val="28"/>
          <w:szCs w:val="28"/>
          <w:lang w:eastAsia="ru-RU"/>
        </w:rPr>
        <w:t>ешения и действия (бездействие) Городской Думы и ее должностных лиц, нарушающие право на доступ к информации, могут быть обжалованы в суд.</w:t>
      </w:r>
    </w:p>
    <w:p w:rsidR="002B3EDF" w:rsidRDefault="002B3EDF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9E04D6" w:rsidRDefault="009E04D6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Default="00D67F50" w:rsidP="00D67F50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>Приложение 2</w:t>
      </w:r>
    </w:p>
    <w:p w:rsidR="00D67F50" w:rsidRDefault="00D67F50" w:rsidP="00D67F50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D67F50" w:rsidRDefault="00D67F50" w:rsidP="00D67F50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третьего созыва </w:t>
      </w:r>
    </w:p>
    <w:p w:rsidR="00D67F50" w:rsidRDefault="00D67F50" w:rsidP="00D67F50">
      <w:pPr>
        <w:ind w:left="5670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от _____________ №___</w:t>
      </w:r>
    </w:p>
    <w:p w:rsidR="00D67F50" w:rsidRDefault="00D67F50" w:rsidP="00D67F50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D67F50" w:rsidRPr="00D67F50" w:rsidRDefault="00D67F50" w:rsidP="008D54A0">
      <w:pPr>
        <w:tabs>
          <w:tab w:val="left" w:pos="0"/>
        </w:tabs>
        <w:autoSpaceDE w:val="0"/>
        <w:ind w:firstLine="716"/>
        <w:jc w:val="both"/>
        <w:rPr>
          <w:sz w:val="28"/>
          <w:szCs w:val="28"/>
        </w:rPr>
      </w:pPr>
    </w:p>
    <w:p w:rsidR="00D67F50" w:rsidRP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  <w:r w:rsidRPr="00D67F50">
        <w:rPr>
          <w:b/>
          <w:sz w:val="28"/>
          <w:szCs w:val="28"/>
        </w:rPr>
        <w:t>ПЕРЕЧЕНЬ</w:t>
      </w:r>
    </w:p>
    <w:p w:rsid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  <w:r w:rsidRPr="00D67F50">
        <w:rPr>
          <w:b/>
          <w:sz w:val="28"/>
          <w:szCs w:val="28"/>
        </w:rPr>
        <w:t>информации о деятельности Городской Думы города Димитровграда Ульяновской области, размещаемой в информационно-телекоммуникационной сети «Интернет»</w:t>
      </w:r>
    </w:p>
    <w:p w:rsid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3"/>
        <w:gridCol w:w="2464"/>
      </w:tblGrid>
      <w:tr w:rsidR="00D67F50" w:rsidRPr="00D67F50" w:rsidTr="00D67F50">
        <w:tc>
          <w:tcPr>
            <w:tcW w:w="959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</w:rPr>
              <w:t>№</w:t>
            </w:r>
          </w:p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</w:rPr>
              <w:t xml:space="preserve"> </w:t>
            </w:r>
            <w:proofErr w:type="gramStart"/>
            <w:r w:rsidRPr="00D67F50">
              <w:rPr>
                <w:sz w:val="28"/>
                <w:szCs w:val="28"/>
              </w:rPr>
              <w:t>п</w:t>
            </w:r>
            <w:proofErr w:type="gramEnd"/>
            <w:r w:rsidRPr="00D67F50">
              <w:rPr>
                <w:sz w:val="28"/>
                <w:szCs w:val="28"/>
              </w:rPr>
              <w:t>/п</w:t>
            </w:r>
          </w:p>
        </w:tc>
        <w:tc>
          <w:tcPr>
            <w:tcW w:w="3967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  <w:lang w:eastAsia="ru-RU"/>
              </w:rPr>
              <w:t>Информация о деятельности Горо</w:t>
            </w:r>
            <w:r>
              <w:rPr>
                <w:sz w:val="28"/>
                <w:szCs w:val="28"/>
                <w:lang w:eastAsia="ru-RU"/>
              </w:rPr>
              <w:t>дской Думы, размещаемой в сети «</w:t>
            </w:r>
            <w:r w:rsidRPr="00D67F50">
              <w:rPr>
                <w:sz w:val="28"/>
                <w:szCs w:val="28"/>
                <w:lang w:eastAsia="ru-RU"/>
              </w:rPr>
              <w:t>Интернет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3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  <w:lang w:eastAsia="ru-RU"/>
              </w:rPr>
              <w:t>Исполнитель (соисполнитель), ответственный за подготовку и представление информации о деятельности Городской Думы</w:t>
            </w:r>
          </w:p>
        </w:tc>
        <w:tc>
          <w:tcPr>
            <w:tcW w:w="2464" w:type="dxa"/>
          </w:tcPr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D67F50">
              <w:rPr>
                <w:sz w:val="28"/>
                <w:szCs w:val="28"/>
                <w:lang w:eastAsia="ru-RU"/>
              </w:rPr>
              <w:t>Срок подготовки и представления информации для размещения на официальном сайте Городской Думы</w:t>
            </w:r>
          </w:p>
        </w:tc>
      </w:tr>
      <w:tr w:rsidR="00D67F50" w:rsidTr="00234792">
        <w:tc>
          <w:tcPr>
            <w:tcW w:w="9853" w:type="dxa"/>
            <w:gridSpan w:val="4"/>
          </w:tcPr>
          <w:p w:rsidR="00D67F50" w:rsidRPr="00D67F50" w:rsidRDefault="00D67F50" w:rsidP="00D67F5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Общая информация о Городской Думе </w:t>
            </w:r>
          </w:p>
        </w:tc>
      </w:tr>
      <w:tr w:rsidR="00D67F50" w:rsidTr="00276B65">
        <w:tc>
          <w:tcPr>
            <w:tcW w:w="959" w:type="dxa"/>
          </w:tcPr>
          <w:p w:rsidR="00D67F50" w:rsidRPr="0063053C" w:rsidRDefault="0063053C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7" w:type="dxa"/>
          </w:tcPr>
          <w:p w:rsidR="00D67F50" w:rsidRDefault="0063053C" w:rsidP="0063053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Наименование и структура Городской Думы</w:t>
            </w:r>
            <w:r w:rsidR="00D67F50">
              <w:rPr>
                <w:sz w:val="28"/>
                <w:szCs w:val="28"/>
                <w:lang w:eastAsia="ru-RU"/>
              </w:rPr>
              <w:t xml:space="preserve">, почтовый адрес, адрес электронной почты (при наличии), номера телефонов </w:t>
            </w:r>
            <w:r>
              <w:rPr>
                <w:sz w:val="28"/>
                <w:szCs w:val="28"/>
                <w:lang w:eastAsia="ru-RU"/>
              </w:rPr>
              <w:t>приемной Городской Думы</w:t>
            </w:r>
          </w:p>
        </w:tc>
        <w:tc>
          <w:tcPr>
            <w:tcW w:w="2463" w:type="dxa"/>
          </w:tcPr>
          <w:p w:rsidR="00D67F50" w:rsidRPr="00276B65" w:rsidRDefault="00276B65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отдел аппарата Городской Думы </w:t>
            </w:r>
          </w:p>
        </w:tc>
        <w:tc>
          <w:tcPr>
            <w:tcW w:w="2464" w:type="dxa"/>
          </w:tcPr>
          <w:p w:rsidR="00D67F50" w:rsidRPr="00276B65" w:rsidRDefault="00276B65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внесения изменений  (вступления их в силу) соответствующих сведений (изменений)</w:t>
            </w:r>
          </w:p>
        </w:tc>
      </w:tr>
      <w:tr w:rsidR="00D67F50" w:rsidTr="00276B65">
        <w:tc>
          <w:tcPr>
            <w:tcW w:w="959" w:type="dxa"/>
          </w:tcPr>
          <w:p w:rsidR="00D67F50" w:rsidRPr="0063053C" w:rsidRDefault="0063053C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63053C">
              <w:rPr>
                <w:sz w:val="28"/>
                <w:szCs w:val="28"/>
              </w:rPr>
              <w:t>1.2.</w:t>
            </w:r>
          </w:p>
        </w:tc>
        <w:tc>
          <w:tcPr>
            <w:tcW w:w="3967" w:type="dxa"/>
          </w:tcPr>
          <w:p w:rsidR="00D67F50" w:rsidRPr="00D67F50" w:rsidRDefault="0063053C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>ведения о</w:t>
            </w:r>
            <w:r>
              <w:rPr>
                <w:bCs/>
                <w:sz w:val="28"/>
                <w:szCs w:val="28"/>
                <w:lang w:eastAsia="ru-RU"/>
              </w:rPr>
              <w:t xml:space="preserve"> полномочиях Городской Думы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 xml:space="preserve">, задачах и функциях </w:t>
            </w:r>
            <w:r w:rsidR="00DA2F0A">
              <w:rPr>
                <w:bCs/>
                <w:sz w:val="28"/>
                <w:szCs w:val="28"/>
                <w:lang w:eastAsia="ru-RU"/>
              </w:rPr>
              <w:t xml:space="preserve">комитетов, фракций в Городской Думе и их составах, задачах и функциях </w:t>
            </w:r>
            <w:r w:rsidR="009E04D6">
              <w:rPr>
                <w:bCs/>
                <w:sz w:val="28"/>
                <w:szCs w:val="28"/>
                <w:lang w:eastAsia="ru-RU"/>
              </w:rPr>
              <w:t xml:space="preserve">аппарата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>, а также перечень</w:t>
            </w:r>
            <w:r w:rsidR="004D5622">
              <w:rPr>
                <w:bCs/>
                <w:sz w:val="28"/>
                <w:szCs w:val="28"/>
                <w:lang w:eastAsia="ru-RU"/>
              </w:rPr>
              <w:t xml:space="preserve"> законов и иных</w:t>
            </w:r>
            <w:r w:rsidR="00D67F50" w:rsidRPr="00D67F50">
              <w:rPr>
                <w:bCs/>
                <w:sz w:val="28"/>
                <w:szCs w:val="28"/>
                <w:lang w:eastAsia="ru-RU"/>
              </w:rPr>
              <w:t xml:space="preserve"> правовых определяющих эти полномочия, задачи и функции</w:t>
            </w:r>
          </w:p>
          <w:p w:rsidR="00D67F50" w:rsidRPr="00D67F50" w:rsidRDefault="00D67F50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DA2F0A" w:rsidRDefault="00276B65" w:rsidP="00DA2F0A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A2F0A">
              <w:rPr>
                <w:sz w:val="28"/>
                <w:szCs w:val="28"/>
              </w:rPr>
              <w:t xml:space="preserve">части полномочий Городской Думы и перечня правовых актов, определяющих эти полномочия – правовой отдел аппарата Городской Думы,  в части наименований, задач, функций и </w:t>
            </w:r>
            <w:r w:rsidR="00DA2F0A">
              <w:rPr>
                <w:sz w:val="28"/>
                <w:szCs w:val="28"/>
              </w:rPr>
              <w:lastRenderedPageBreak/>
              <w:t xml:space="preserve">составов комитетов, фракций и их составах,  а также перечня правовых актов, определяющих эти задачи и функции – организационный отдел аппарата Городской Думы, </w:t>
            </w:r>
          </w:p>
          <w:p w:rsidR="00D67F50" w:rsidRPr="00276B65" w:rsidRDefault="00DA2F0A" w:rsidP="009E04D6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задач и функций аппарата Городской Думы,  а также перечня правовых актов, определяющих эти задачи и функции – руководитель  </w:t>
            </w:r>
            <w:r w:rsidR="009E04D6">
              <w:rPr>
                <w:sz w:val="28"/>
                <w:szCs w:val="28"/>
              </w:rPr>
              <w:t>аппарата Городской Думы</w:t>
            </w:r>
          </w:p>
        </w:tc>
        <w:tc>
          <w:tcPr>
            <w:tcW w:w="2464" w:type="dxa"/>
          </w:tcPr>
          <w:p w:rsidR="00D67F50" w:rsidRPr="004D5622" w:rsidRDefault="004D5622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позднее трех рабочих дней со дня вступления в силу соответствующих законов и иных правовых актов </w:t>
            </w:r>
          </w:p>
        </w:tc>
      </w:tr>
      <w:tr w:rsidR="00D67F50" w:rsidTr="00276B65">
        <w:tc>
          <w:tcPr>
            <w:tcW w:w="959" w:type="dxa"/>
          </w:tcPr>
          <w:p w:rsidR="00D67F50" w:rsidRPr="00276B65" w:rsidRDefault="00276B65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3967" w:type="dxa"/>
          </w:tcPr>
          <w:p w:rsidR="004D5622" w:rsidRPr="00A611F1" w:rsidRDefault="00276B65" w:rsidP="009E04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D67F50">
              <w:rPr>
                <w:sz w:val="28"/>
                <w:szCs w:val="28"/>
                <w:lang w:eastAsia="ru-RU"/>
              </w:rPr>
              <w:t>ведения о</w:t>
            </w:r>
            <w:r>
              <w:rPr>
                <w:sz w:val="28"/>
                <w:szCs w:val="28"/>
                <w:lang w:eastAsia="ru-RU"/>
              </w:rPr>
              <w:t xml:space="preserve"> Председателе Городской Думы</w:t>
            </w:r>
            <w:r w:rsidR="00D67F50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 xml:space="preserve">заместителях Председателя Городской Думы, председателях и заместителях председателей комитетов Городской Думы, </w:t>
            </w:r>
            <w:r w:rsidR="00A611F1">
              <w:rPr>
                <w:sz w:val="28"/>
                <w:szCs w:val="28"/>
                <w:lang w:eastAsia="ru-RU"/>
              </w:rPr>
              <w:t>руководителях</w:t>
            </w:r>
            <w:r w:rsidR="004D5622">
              <w:rPr>
                <w:sz w:val="28"/>
                <w:szCs w:val="28"/>
                <w:lang w:eastAsia="ru-RU"/>
              </w:rPr>
              <w:t xml:space="preserve"> фракций </w:t>
            </w:r>
            <w:r w:rsidR="009E04D6">
              <w:rPr>
                <w:sz w:val="28"/>
                <w:szCs w:val="28"/>
                <w:lang w:eastAsia="ru-RU"/>
              </w:rPr>
              <w:t>руководителе аппарата</w:t>
            </w:r>
            <w:r w:rsidR="004D562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Городской Думы</w:t>
            </w:r>
            <w:r w:rsidR="009E04D6">
              <w:rPr>
                <w:sz w:val="28"/>
                <w:szCs w:val="28"/>
                <w:lang w:eastAsia="ru-RU"/>
              </w:rPr>
              <w:t xml:space="preserve">, руководителях  и сотрудниках отделов аппарата Городской Думы </w:t>
            </w:r>
            <w:r w:rsidR="004D5622">
              <w:rPr>
                <w:sz w:val="28"/>
                <w:szCs w:val="28"/>
                <w:lang w:eastAsia="ru-RU"/>
              </w:rPr>
              <w:t>(должности, фамилия, имена, отчества,  а также при согласии указанных лиц иные сведения о них)</w:t>
            </w:r>
          </w:p>
        </w:tc>
        <w:tc>
          <w:tcPr>
            <w:tcW w:w="2463" w:type="dxa"/>
          </w:tcPr>
          <w:p w:rsidR="00D67F50" w:rsidRDefault="009E04D6" w:rsidP="00D67F50">
            <w:pPr>
              <w:tabs>
                <w:tab w:val="left" w:pos="39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D67F50" w:rsidRPr="004D5622" w:rsidRDefault="004D5622" w:rsidP="004D5622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после дня изменения соответствующих сведений</w:t>
            </w:r>
          </w:p>
        </w:tc>
      </w:tr>
      <w:tr w:rsidR="00A611F1" w:rsidTr="00276B65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7" w:type="dxa"/>
          </w:tcPr>
          <w:p w:rsidR="00A611F1" w:rsidRDefault="00A611F1" w:rsidP="00F7296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Информация о персональном составе депутатов Городской Думы действующего созыва: фамилия, имя, отчество депутата, краткая биографическая справка, </w:t>
            </w:r>
            <w:r>
              <w:rPr>
                <w:sz w:val="28"/>
                <w:szCs w:val="28"/>
                <w:lang w:eastAsia="ru-RU"/>
              </w:rPr>
              <w:lastRenderedPageBreak/>
              <w:t>графики приема избирателей, границы избирательного округа</w:t>
            </w: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трех рабочих дней с момента изменения информации</w:t>
            </w:r>
          </w:p>
          <w:p w:rsidR="00A611F1" w:rsidRDefault="00A611F1" w:rsidP="004D5622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</w:tr>
      <w:tr w:rsidR="00A611F1" w:rsidTr="00276B65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7" w:type="dxa"/>
          </w:tcPr>
          <w:p w:rsidR="00A611F1" w:rsidRPr="00A611F1" w:rsidRDefault="00A611F1" w:rsidP="009E0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Сведения о расходах и доходах, об имуществе и обязательствах имущественного характера </w:t>
            </w:r>
            <w:r w:rsidR="009E04D6">
              <w:rPr>
                <w:sz w:val="28"/>
                <w:szCs w:val="28"/>
                <w:lang w:eastAsia="ru-RU"/>
              </w:rPr>
              <w:t>депутатов Городской Думы</w:t>
            </w:r>
            <w:r>
              <w:rPr>
                <w:sz w:val="28"/>
                <w:szCs w:val="28"/>
                <w:lang w:eastAsia="ru-RU"/>
              </w:rPr>
              <w:t>, их супругов и несовершеннолетних детей</w:t>
            </w:r>
          </w:p>
        </w:tc>
        <w:tc>
          <w:tcPr>
            <w:tcW w:w="2463" w:type="dxa"/>
          </w:tcPr>
          <w:p w:rsidR="00A611F1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Ежегодно, </w:t>
            </w:r>
            <w:r w:rsidR="0022464F">
              <w:rPr>
                <w:sz w:val="28"/>
                <w:szCs w:val="28"/>
                <w:lang w:eastAsia="ru-RU"/>
              </w:rPr>
              <w:t>в течение четырнадцати рабочих дней</w:t>
            </w:r>
            <w:r>
              <w:rPr>
                <w:sz w:val="28"/>
                <w:szCs w:val="28"/>
                <w:lang w:eastAsia="ru-RU"/>
              </w:rPr>
              <w:t xml:space="preserve"> со дня истечения срока, установленного для подачи справок</w:t>
            </w:r>
          </w:p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611F1" w:rsidRPr="00D67F50" w:rsidTr="00642871">
        <w:tc>
          <w:tcPr>
            <w:tcW w:w="9853" w:type="dxa"/>
            <w:gridSpan w:val="4"/>
          </w:tcPr>
          <w:p w:rsidR="00A611F1" w:rsidRPr="004D5622" w:rsidRDefault="00A611F1" w:rsidP="004D562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7F50">
              <w:rPr>
                <w:sz w:val="28"/>
                <w:szCs w:val="28"/>
              </w:rPr>
              <w:t xml:space="preserve">2. </w:t>
            </w:r>
            <w:r w:rsidRPr="00D67F50">
              <w:rPr>
                <w:bCs/>
                <w:sz w:val="28"/>
                <w:szCs w:val="28"/>
                <w:lang w:eastAsia="ru-RU"/>
              </w:rPr>
              <w:t xml:space="preserve">Информацию о нормотворческой деятельности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</w:p>
        </w:tc>
      </w:tr>
      <w:tr w:rsidR="00A611F1" w:rsidTr="00D67F50">
        <w:tc>
          <w:tcPr>
            <w:tcW w:w="959" w:type="dxa"/>
          </w:tcPr>
          <w:p w:rsidR="00A611F1" w:rsidRPr="004D5622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4D5622">
              <w:rPr>
                <w:sz w:val="28"/>
                <w:szCs w:val="28"/>
              </w:rPr>
              <w:t>2.1.</w:t>
            </w:r>
          </w:p>
        </w:tc>
        <w:tc>
          <w:tcPr>
            <w:tcW w:w="3967" w:type="dxa"/>
          </w:tcPr>
          <w:p w:rsidR="00A611F1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Муниципальные правовые акты, принятые Городской Думой,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  <w:p w:rsidR="00A611F1" w:rsidRDefault="00A611F1" w:rsidP="00D67F50">
            <w:pPr>
              <w:tabs>
                <w:tab w:val="left" w:pos="39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4D5622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 аппарата Городской Думы</w:t>
            </w:r>
          </w:p>
        </w:tc>
        <w:tc>
          <w:tcPr>
            <w:tcW w:w="2464" w:type="dxa"/>
          </w:tcPr>
          <w:p w:rsidR="00A611F1" w:rsidRPr="004D5622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официального опубликования решений нормативного характера или подписания решений ненормативного характера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7" w:type="dxa"/>
          </w:tcPr>
          <w:p w:rsidR="00A611F1" w:rsidRPr="0063053C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Т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ексты проектов муниципальных правовых актов, внесенных в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Городскую Думу 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внесения соответствующего проекта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</w:t>
            </w:r>
            <w:r w:rsidRPr="0063053C">
              <w:rPr>
                <w:bCs/>
                <w:sz w:val="28"/>
                <w:szCs w:val="28"/>
                <w:lang w:eastAsia="ru-RU"/>
              </w:rPr>
              <w:t>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по бухгалтерскому учету и отчетности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4 Федерального закона от 05.04.2013 №44-ФЗ «О контрактной системе в сфере закупок товаров, работ,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и муниципальных нужд»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67" w:type="dxa"/>
          </w:tcPr>
          <w:p w:rsidR="00A611F1" w:rsidRPr="00920F21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Ф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ормы обращений, заявлений и иных документов, принимаемых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Думой </w:t>
            </w:r>
            <w:r w:rsidRPr="0063053C">
              <w:rPr>
                <w:bCs/>
                <w:sz w:val="28"/>
                <w:szCs w:val="28"/>
                <w:lang w:eastAsia="ru-RU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вступления в силу законов и иных нормативных правовых актов, муниципальных правовых актов, устанавливающих такие формы либо изменяющие их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967" w:type="dxa"/>
          </w:tcPr>
          <w:p w:rsidR="00A611F1" w:rsidRPr="0063053C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орядок обжалования решений, принятых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Думой 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вступления в силу законов и иных нормативных правовых актов, устанавливающих такой порядок либо изменяющих его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967" w:type="dxa"/>
          </w:tcPr>
          <w:p w:rsidR="00A611F1" w:rsidRDefault="009E04D6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План</w:t>
            </w:r>
            <w:r w:rsidR="00A611F1">
              <w:rPr>
                <w:bCs/>
                <w:sz w:val="28"/>
                <w:szCs w:val="28"/>
                <w:lang w:eastAsia="ru-RU"/>
              </w:rPr>
              <w:t xml:space="preserve"> работы Городской Думы</w:t>
            </w:r>
          </w:p>
        </w:tc>
        <w:tc>
          <w:tcPr>
            <w:tcW w:w="2463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трех рабочих дней со дня утверждения соответствующего плана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967" w:type="dxa"/>
          </w:tcPr>
          <w:p w:rsidR="00A611F1" w:rsidRDefault="00A611F1" w:rsidP="00920F2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Текст Регламента Городской Думы</w:t>
            </w:r>
          </w:p>
        </w:tc>
        <w:tc>
          <w:tcPr>
            <w:tcW w:w="2463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пяти рабочих дней со дня вступления в силу правового акта об утверждении Регламента Городской Думы или о внесении в него изменений</w:t>
            </w:r>
          </w:p>
        </w:tc>
      </w:tr>
      <w:tr w:rsidR="00A611F1" w:rsidTr="00CA072F">
        <w:tc>
          <w:tcPr>
            <w:tcW w:w="959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53C">
              <w:rPr>
                <w:bCs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67" w:type="dxa"/>
          </w:tcPr>
          <w:p w:rsidR="00A611F1" w:rsidRPr="0063053C" w:rsidRDefault="00A611F1" w:rsidP="004724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Информация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об участии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Думы 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в целевых и иных программах, </w:t>
            </w:r>
            <w:r w:rsidRPr="0063053C">
              <w:rPr>
                <w:bCs/>
                <w:sz w:val="28"/>
                <w:szCs w:val="28"/>
                <w:lang w:eastAsia="ru-RU"/>
              </w:rPr>
              <w:lastRenderedPageBreak/>
              <w:t>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</w:t>
            </w:r>
            <w:r>
              <w:rPr>
                <w:bCs/>
                <w:sz w:val="28"/>
                <w:szCs w:val="28"/>
                <w:lang w:eastAsia="ru-RU"/>
              </w:rPr>
              <w:t xml:space="preserve"> Городской Думой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, в том числе сведения об официальных визитах и </w:t>
            </w:r>
            <w:r>
              <w:rPr>
                <w:bCs/>
                <w:sz w:val="28"/>
                <w:szCs w:val="28"/>
                <w:lang w:eastAsia="ru-RU"/>
              </w:rPr>
              <w:t>о рабочих поездках Председателя Городской Думы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и официальных делегаций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</w:p>
        </w:tc>
        <w:tc>
          <w:tcPr>
            <w:tcW w:w="2463" w:type="dxa"/>
          </w:tcPr>
          <w:p w:rsidR="00A611F1" w:rsidRPr="0063053C" w:rsidRDefault="00A611F1" w:rsidP="004724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4724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одного рабочего дня со дня утверждения </w:t>
            </w:r>
            <w:r>
              <w:rPr>
                <w:sz w:val="28"/>
                <w:szCs w:val="28"/>
              </w:rPr>
              <w:lastRenderedPageBreak/>
              <w:t>регламента проведения мероприятия либо завершения официальных визитов и рабочих поездках Председателя Городской Думы и официальных делегаций Городской Думы</w:t>
            </w:r>
          </w:p>
        </w:tc>
      </w:tr>
      <w:tr w:rsidR="00A611F1" w:rsidTr="00CA072F">
        <w:tc>
          <w:tcPr>
            <w:tcW w:w="959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4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67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Те</w:t>
            </w:r>
            <w:r w:rsidRPr="0063053C">
              <w:rPr>
                <w:bCs/>
                <w:sz w:val="28"/>
                <w:szCs w:val="28"/>
                <w:lang w:eastAsia="ru-RU"/>
              </w:rPr>
              <w:t>ксты официальных высту</w:t>
            </w:r>
            <w:r>
              <w:rPr>
                <w:bCs/>
                <w:sz w:val="28"/>
                <w:szCs w:val="28"/>
                <w:lang w:eastAsia="ru-RU"/>
              </w:rPr>
              <w:t>плений и заявлений Председателя Городской Думы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и </w:t>
            </w:r>
            <w:r>
              <w:rPr>
                <w:bCs/>
                <w:sz w:val="28"/>
                <w:szCs w:val="28"/>
                <w:lang w:eastAsia="ru-RU"/>
              </w:rPr>
              <w:t xml:space="preserve">его </w:t>
            </w:r>
            <w:r w:rsidRPr="0063053C">
              <w:rPr>
                <w:bCs/>
                <w:sz w:val="28"/>
                <w:szCs w:val="28"/>
                <w:lang w:eastAsia="ru-RU"/>
              </w:rPr>
              <w:t>заместителей</w:t>
            </w:r>
          </w:p>
        </w:tc>
        <w:tc>
          <w:tcPr>
            <w:tcW w:w="2463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двух рабочих дней со дня официального выступления или обращения с официальным заявлением</w:t>
            </w:r>
          </w:p>
        </w:tc>
      </w:tr>
      <w:tr w:rsidR="00A611F1" w:rsidTr="006565A8">
        <w:tc>
          <w:tcPr>
            <w:tcW w:w="9853" w:type="dxa"/>
            <w:gridSpan w:val="4"/>
          </w:tcPr>
          <w:p w:rsidR="00A611F1" w:rsidRPr="0063053C" w:rsidRDefault="00A611F1" w:rsidP="00CA07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053C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eastAsia="ru-RU"/>
              </w:rPr>
              <w:t>Статистическая информация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о деятельности </w:t>
            </w:r>
            <w:r>
              <w:rPr>
                <w:bCs/>
                <w:sz w:val="28"/>
                <w:szCs w:val="28"/>
                <w:lang w:eastAsia="ru-RU"/>
              </w:rPr>
              <w:t>Городской Думы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642F93">
            <w:pPr>
              <w:tabs>
                <w:tab w:val="left" w:pos="3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ведения об использовании </w:t>
            </w:r>
            <w:r>
              <w:rPr>
                <w:bCs/>
                <w:sz w:val="28"/>
                <w:szCs w:val="28"/>
                <w:lang w:eastAsia="ru-RU"/>
              </w:rPr>
              <w:t xml:space="preserve">Городской Думой </w:t>
            </w:r>
            <w:r w:rsidRPr="0063053C">
              <w:rPr>
                <w:bCs/>
                <w:sz w:val="28"/>
                <w:szCs w:val="28"/>
                <w:lang w:eastAsia="ru-RU"/>
              </w:rPr>
              <w:t>выделяемых бюджетных средств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бухгалтерскому учету и отчетности аппарата Городской Думы</w:t>
            </w:r>
          </w:p>
        </w:tc>
        <w:tc>
          <w:tcPr>
            <w:tcW w:w="2464" w:type="dxa"/>
          </w:tcPr>
          <w:p w:rsidR="00A611F1" w:rsidRPr="0022464F" w:rsidRDefault="0022464F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22464F">
              <w:rPr>
                <w:sz w:val="28"/>
                <w:szCs w:val="28"/>
              </w:rPr>
              <w:t>Ежеквартально, не позднее 30</w:t>
            </w:r>
            <w:r w:rsidR="00A611F1" w:rsidRPr="0022464F">
              <w:rPr>
                <w:sz w:val="28"/>
                <w:szCs w:val="28"/>
              </w:rPr>
              <w:t xml:space="preserve">-го числа месяца, следующего за отчетным </w:t>
            </w:r>
            <w:r w:rsidRPr="0022464F">
              <w:rPr>
                <w:sz w:val="28"/>
                <w:szCs w:val="28"/>
              </w:rPr>
              <w:t>кварталом</w:t>
            </w:r>
          </w:p>
        </w:tc>
      </w:tr>
      <w:tr w:rsidR="00A611F1" w:rsidTr="00714C95">
        <w:tc>
          <w:tcPr>
            <w:tcW w:w="9853" w:type="dxa"/>
            <w:gridSpan w:val="4"/>
          </w:tcPr>
          <w:p w:rsidR="00A611F1" w:rsidRPr="0063053C" w:rsidRDefault="00A611F1" w:rsidP="00642F9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053C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eastAsia="ru-RU"/>
              </w:rPr>
              <w:t>Информация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о кадровом обеспечении</w:t>
            </w:r>
            <w:r>
              <w:rPr>
                <w:bCs/>
                <w:sz w:val="28"/>
                <w:szCs w:val="28"/>
                <w:lang w:eastAsia="ru-RU"/>
              </w:rPr>
              <w:t xml:space="preserve"> Городской Думы</w:t>
            </w:r>
            <w:r w:rsidRPr="0063053C">
              <w:rPr>
                <w:sz w:val="28"/>
                <w:szCs w:val="28"/>
              </w:rPr>
              <w:tab/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642F93">
            <w:pPr>
              <w:tabs>
                <w:tab w:val="left" w:pos="3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</w:t>
            </w:r>
            <w:r w:rsidRPr="0063053C">
              <w:rPr>
                <w:bCs/>
                <w:sz w:val="28"/>
                <w:szCs w:val="28"/>
                <w:lang w:eastAsia="ru-RU"/>
              </w:rPr>
              <w:t>рядок поступления граждан на муниципальную службу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семи </w:t>
            </w:r>
            <w:r>
              <w:rPr>
                <w:sz w:val="28"/>
                <w:szCs w:val="28"/>
              </w:rPr>
              <w:t>рабочих дней со дня вступления в силу законов и иных нормативных правовых актов, устанавливающих такой порядок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967" w:type="dxa"/>
          </w:tcPr>
          <w:p w:rsidR="00A611F1" w:rsidRPr="0063053C" w:rsidRDefault="00A611F1" w:rsidP="00642F9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ведения о вакантных должностях муниципальной службы, имеющихся в </w:t>
            </w:r>
            <w:r w:rsidR="009E04D6">
              <w:rPr>
                <w:bCs/>
                <w:sz w:val="28"/>
                <w:szCs w:val="28"/>
                <w:lang w:eastAsia="ru-RU"/>
              </w:rPr>
              <w:t xml:space="preserve">аппарате </w:t>
            </w:r>
            <w:r>
              <w:rPr>
                <w:bCs/>
                <w:sz w:val="28"/>
                <w:szCs w:val="28"/>
                <w:lang w:eastAsia="ru-RU"/>
              </w:rPr>
              <w:t>Городской Дум</w:t>
            </w:r>
            <w:r w:rsidR="009E04D6">
              <w:rPr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</w:t>
            </w:r>
            <w:r w:rsidR="00F76973">
              <w:rPr>
                <w:sz w:val="28"/>
                <w:szCs w:val="28"/>
              </w:rPr>
              <w:t xml:space="preserve">озднее </w:t>
            </w:r>
            <w:r w:rsidR="0022464F">
              <w:rPr>
                <w:sz w:val="28"/>
                <w:szCs w:val="28"/>
              </w:rPr>
              <w:t>трёх рабочих дней</w:t>
            </w:r>
            <w:r w:rsidR="00F76973">
              <w:rPr>
                <w:sz w:val="28"/>
                <w:szCs w:val="28"/>
              </w:rPr>
              <w:t xml:space="preserve"> после</w:t>
            </w:r>
            <w:r>
              <w:rPr>
                <w:sz w:val="28"/>
                <w:szCs w:val="28"/>
              </w:rPr>
              <w:t xml:space="preserve"> дня принятия решения о проведении конкурса на замещение </w:t>
            </w:r>
            <w:r>
              <w:rPr>
                <w:sz w:val="28"/>
                <w:szCs w:val="28"/>
              </w:rPr>
              <w:lastRenderedPageBreak/>
              <w:t>вакантных должностей муниципальной службы в аппарате Городской Думы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Кв</w:t>
            </w:r>
            <w:r w:rsidRPr="0063053C">
              <w:rPr>
                <w:bCs/>
                <w:sz w:val="28"/>
                <w:szCs w:val="28"/>
                <w:lang w:eastAsia="ru-RU"/>
              </w:rPr>
              <w:t>алификационные требования к кандидатам на замещение вакантных должностей муниципальной службы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семи </w:t>
            </w:r>
            <w:r>
              <w:rPr>
                <w:sz w:val="28"/>
                <w:szCs w:val="28"/>
              </w:rPr>
              <w:t>рабочих дней со дня вступления в силу законов и иных правовых актов, устанавливающих такие требования либо изменяющие их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63053C">
              <w:rPr>
                <w:bCs/>
                <w:sz w:val="28"/>
                <w:szCs w:val="28"/>
                <w:lang w:eastAsia="ru-RU"/>
              </w:rPr>
              <w:t>словия и результаты конкурсов на замещение вакантных должностей муниципальной службы</w:t>
            </w:r>
            <w:r w:rsidR="009E04D6">
              <w:rPr>
                <w:bCs/>
                <w:sz w:val="28"/>
                <w:szCs w:val="28"/>
                <w:lang w:eastAsia="ru-RU"/>
              </w:rPr>
              <w:t xml:space="preserve"> в аппарате Городской Думы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семи </w:t>
            </w:r>
            <w:r>
              <w:rPr>
                <w:sz w:val="28"/>
                <w:szCs w:val="28"/>
              </w:rPr>
              <w:t>рабочих дней после дня принятия решения о проведении конкурса, определения результатов конкурса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3967" w:type="dxa"/>
          </w:tcPr>
          <w:p w:rsidR="00A611F1" w:rsidRPr="0063053C" w:rsidRDefault="00A611F1" w:rsidP="00D46B4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63053C">
              <w:rPr>
                <w:bCs/>
                <w:sz w:val="28"/>
                <w:szCs w:val="28"/>
                <w:lang w:eastAsia="ru-RU"/>
              </w:rPr>
              <w:t>омера</w:t>
            </w:r>
            <w:proofErr w:type="gramEnd"/>
            <w:r w:rsidRPr="0063053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46B49" w:rsidRPr="0063053C">
              <w:rPr>
                <w:bCs/>
                <w:sz w:val="28"/>
                <w:szCs w:val="28"/>
                <w:lang w:eastAsia="ru-RU"/>
              </w:rPr>
              <w:t xml:space="preserve">которым можно получить информацию по вопросу замещения вакантных должностей </w:t>
            </w:r>
            <w:r w:rsidR="00D46B49"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телефонов, по </w:t>
            </w:r>
            <w:r>
              <w:rPr>
                <w:bCs/>
                <w:sz w:val="28"/>
                <w:szCs w:val="28"/>
                <w:lang w:eastAsia="ru-RU"/>
              </w:rPr>
              <w:t>аппарате Городской Думы</w:t>
            </w: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22464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22464F">
              <w:rPr>
                <w:sz w:val="28"/>
                <w:szCs w:val="28"/>
              </w:rPr>
              <w:t xml:space="preserve">трёх </w:t>
            </w:r>
            <w:r>
              <w:rPr>
                <w:sz w:val="28"/>
                <w:szCs w:val="28"/>
              </w:rPr>
              <w:t>рабочих дней со дня изменения соответствующих сведений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3967" w:type="dxa"/>
          </w:tcPr>
          <w:p w:rsidR="00A611F1" w:rsidRP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Сведения о расходах и доходах, об имуществе и обязательствах имущественного характера лиц, замещающих должности муниципальной службы в </w:t>
            </w:r>
            <w:r w:rsidR="00597BCF">
              <w:rPr>
                <w:sz w:val="28"/>
                <w:szCs w:val="28"/>
                <w:lang w:eastAsia="ru-RU"/>
              </w:rPr>
              <w:t>аппарате Городской Думы</w:t>
            </w:r>
            <w:r>
              <w:rPr>
                <w:sz w:val="28"/>
                <w:szCs w:val="28"/>
                <w:lang w:eastAsia="ru-RU"/>
              </w:rPr>
              <w:t>, их супругов и несовершеннолетних детей</w:t>
            </w: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Городской Думы</w:t>
            </w:r>
          </w:p>
        </w:tc>
        <w:tc>
          <w:tcPr>
            <w:tcW w:w="2464" w:type="dxa"/>
          </w:tcPr>
          <w:p w:rsidR="00A611F1" w:rsidRDefault="0022464F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Ежегодно, в течение четырнадцати рабочих дней </w:t>
            </w:r>
            <w:r w:rsidR="00A611F1">
              <w:rPr>
                <w:sz w:val="28"/>
                <w:szCs w:val="28"/>
                <w:lang w:eastAsia="ru-RU"/>
              </w:rPr>
              <w:t>со дня истечения срока, установленного для подачи справок</w:t>
            </w:r>
          </w:p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</w:tr>
      <w:tr w:rsidR="00A611F1" w:rsidTr="004A2941">
        <w:tc>
          <w:tcPr>
            <w:tcW w:w="9853" w:type="dxa"/>
            <w:gridSpan w:val="4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7</w:t>
            </w:r>
            <w:r w:rsidRPr="0063053C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eastAsia="ru-RU"/>
              </w:rPr>
              <w:t>Информация о работе Городской Думы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A611F1" w:rsidRPr="0063053C" w:rsidRDefault="00A611F1" w:rsidP="00D67F50">
            <w:pPr>
              <w:tabs>
                <w:tab w:val="left" w:pos="1870"/>
                <w:tab w:val="left" w:pos="3927"/>
              </w:tabs>
              <w:rPr>
                <w:sz w:val="28"/>
                <w:szCs w:val="28"/>
              </w:rPr>
            </w:pPr>
            <w:r w:rsidRPr="0063053C">
              <w:rPr>
                <w:sz w:val="28"/>
                <w:szCs w:val="28"/>
              </w:rPr>
              <w:tab/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рядок и время приема </w:t>
            </w:r>
            <w:r w:rsidRPr="0063053C">
              <w:rPr>
                <w:bCs/>
                <w:sz w:val="28"/>
                <w:szCs w:val="28"/>
                <w:lang w:eastAsia="ru-RU"/>
              </w:rPr>
              <w:lastRenderedPageBreak/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Организационный </w:t>
            </w:r>
            <w:r>
              <w:rPr>
                <w:sz w:val="28"/>
                <w:szCs w:val="28"/>
              </w:rPr>
              <w:lastRenderedPageBreak/>
              <w:t>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позднее пяти </w:t>
            </w:r>
            <w:r>
              <w:rPr>
                <w:sz w:val="28"/>
                <w:szCs w:val="28"/>
              </w:rPr>
              <w:lastRenderedPageBreak/>
              <w:t>рабочих дней после вступления в силу актов, определяющих соответствующий порядок или изменяющих его, либо двух рабочих дней со дня утверждения графиков приема или внесения в них изменений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Фамилия</w:t>
            </w:r>
            <w:r w:rsidRPr="0063053C">
              <w:rPr>
                <w:bCs/>
                <w:sz w:val="28"/>
                <w:szCs w:val="28"/>
                <w:lang w:eastAsia="ru-RU"/>
              </w:rPr>
              <w:t xml:space="preserve">, имя и отчество руководителя подразделения или иного должностного лица, к полномочиям которых </w:t>
            </w:r>
            <w:r>
              <w:rPr>
                <w:bCs/>
                <w:sz w:val="28"/>
                <w:szCs w:val="28"/>
                <w:lang w:eastAsia="ru-RU"/>
              </w:rPr>
              <w:t xml:space="preserve">отнесены организация приема </w:t>
            </w:r>
            <w:r w:rsidRPr="0063053C">
              <w:rPr>
                <w:bCs/>
                <w:sz w:val="28"/>
                <w:szCs w:val="28"/>
                <w:lang w:eastAsia="ru-RU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Pr="0063053C">
              <w:rPr>
                <w:bCs/>
                <w:sz w:val="28"/>
                <w:szCs w:val="28"/>
                <w:lang w:eastAsia="ru-RU"/>
              </w:rPr>
              <w:t>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4F1165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двух рабочих дней со дня изменений соответствующих сведений</w:t>
            </w:r>
          </w:p>
        </w:tc>
      </w:tr>
      <w:tr w:rsidR="00A611F1" w:rsidTr="00D67F50">
        <w:tc>
          <w:tcPr>
            <w:tcW w:w="959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967" w:type="dxa"/>
          </w:tcPr>
          <w:p w:rsidR="00A611F1" w:rsidRPr="0063053C" w:rsidRDefault="00A611F1" w:rsidP="00D67F5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63053C">
              <w:rPr>
                <w:bCs/>
                <w:sz w:val="28"/>
                <w:szCs w:val="28"/>
                <w:lang w:eastAsia="ru-RU"/>
              </w:rPr>
              <w:t>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A611F1" w:rsidRPr="0063053C" w:rsidRDefault="00A611F1" w:rsidP="004F1165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10-го числа месяца, следующего за отчетным кварталом, годом</w:t>
            </w:r>
          </w:p>
        </w:tc>
      </w:tr>
      <w:tr w:rsidR="00A611F1" w:rsidTr="00D67F50">
        <w:tc>
          <w:tcPr>
            <w:tcW w:w="959" w:type="dxa"/>
          </w:tcPr>
          <w:p w:rsidR="00A611F1" w:rsidRDefault="00A611F1" w:rsidP="00A611F1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:rsidR="00A611F1" w:rsidRPr="00A611F1" w:rsidRDefault="00A611F1" w:rsidP="00A611F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Герб и флаг города </w:t>
            </w:r>
            <w:r>
              <w:rPr>
                <w:sz w:val="28"/>
                <w:szCs w:val="28"/>
                <w:lang w:eastAsia="ru-RU"/>
              </w:rPr>
              <w:lastRenderedPageBreak/>
              <w:t>Димитровграда, их описание, текст гимна города Димитровграда Ульяновской области</w:t>
            </w: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Организационный </w:t>
            </w:r>
            <w:r>
              <w:rPr>
                <w:sz w:val="28"/>
                <w:szCs w:val="28"/>
              </w:rPr>
              <w:lastRenderedPageBreak/>
              <w:t>отдел аппарата Городской Думы</w:t>
            </w:r>
          </w:p>
        </w:tc>
        <w:tc>
          <w:tcPr>
            <w:tcW w:w="2464" w:type="dxa"/>
          </w:tcPr>
          <w:p w:rsidR="00A611F1" w:rsidRDefault="0022464F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В течение пяти </w:t>
            </w:r>
            <w:r w:rsidR="00A611F1">
              <w:rPr>
                <w:sz w:val="28"/>
                <w:szCs w:val="28"/>
                <w:lang w:eastAsia="ru-RU"/>
              </w:rPr>
              <w:lastRenderedPageBreak/>
              <w:t>рабочих дней со дня вступления в силу соответствующего решения Городской Думы</w:t>
            </w:r>
          </w:p>
          <w:p w:rsidR="00A611F1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</w:p>
        </w:tc>
      </w:tr>
      <w:tr w:rsidR="00A611F1" w:rsidTr="00D67F50">
        <w:tc>
          <w:tcPr>
            <w:tcW w:w="959" w:type="dxa"/>
          </w:tcPr>
          <w:p w:rsidR="00A611F1" w:rsidRDefault="00A611F1" w:rsidP="00A611F1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7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Сведения о муниципальных наградах города Димитровграда и лицах, удостоенных почетного звания «Почетный гражданин города Димитровграда»</w:t>
            </w:r>
          </w:p>
        </w:tc>
        <w:tc>
          <w:tcPr>
            <w:tcW w:w="2463" w:type="dxa"/>
          </w:tcPr>
          <w:p w:rsidR="00A611F1" w:rsidRPr="0063053C" w:rsidRDefault="00A611F1" w:rsidP="001A53BF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течение </w:t>
            </w:r>
            <w:r w:rsidR="0022464F">
              <w:rPr>
                <w:sz w:val="28"/>
                <w:szCs w:val="28"/>
                <w:lang w:eastAsia="ru-RU"/>
              </w:rPr>
              <w:t xml:space="preserve">пяти </w:t>
            </w:r>
            <w:r>
              <w:rPr>
                <w:sz w:val="28"/>
                <w:szCs w:val="28"/>
                <w:lang w:eastAsia="ru-RU"/>
              </w:rPr>
              <w:t>рабочих дней со дня вступления в силу соответствующего решения Городской Думы</w:t>
            </w:r>
          </w:p>
          <w:p w:rsidR="00A611F1" w:rsidRDefault="00A611F1" w:rsidP="00A61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A611F1" w:rsidTr="00D67F50">
        <w:tc>
          <w:tcPr>
            <w:tcW w:w="959" w:type="dxa"/>
          </w:tcPr>
          <w:p w:rsidR="00A611F1" w:rsidRPr="0063053C" w:rsidRDefault="00597BCF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11F1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A611F1" w:rsidRPr="0063053C" w:rsidRDefault="00A611F1" w:rsidP="00A611F1">
            <w:pPr>
              <w:tabs>
                <w:tab w:val="left" w:pos="39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информация о деятельности Городской Думы, решение о размещении которой принимается Председателем Городской Думы и оформляется его распоряжением</w:t>
            </w:r>
          </w:p>
        </w:tc>
        <w:tc>
          <w:tcPr>
            <w:tcW w:w="2463" w:type="dxa"/>
          </w:tcPr>
          <w:p w:rsidR="00A611F1" w:rsidRPr="0063053C" w:rsidRDefault="00A611F1" w:rsidP="004F1165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аппарата Городской Думы</w:t>
            </w:r>
          </w:p>
        </w:tc>
        <w:tc>
          <w:tcPr>
            <w:tcW w:w="2464" w:type="dxa"/>
          </w:tcPr>
          <w:p w:rsidR="00A611F1" w:rsidRPr="0063053C" w:rsidRDefault="00A611F1" w:rsidP="00D67F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соответствующим распоряжением Председателя Городской Думы</w:t>
            </w:r>
          </w:p>
        </w:tc>
      </w:tr>
    </w:tbl>
    <w:p w:rsidR="00D67F50" w:rsidRDefault="00D67F50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597BCF" w:rsidRDefault="00597BCF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597BCF" w:rsidRDefault="00597BCF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F7296B" w:rsidRDefault="00F7296B" w:rsidP="00F7296B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Приложение 3</w:t>
      </w:r>
    </w:p>
    <w:p w:rsidR="00F7296B" w:rsidRDefault="00F7296B" w:rsidP="00F7296B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F7296B" w:rsidRDefault="00F7296B" w:rsidP="00F7296B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третьего созыва </w:t>
      </w:r>
    </w:p>
    <w:p w:rsidR="00F7296B" w:rsidRDefault="00F7296B" w:rsidP="00F7296B">
      <w:pPr>
        <w:ind w:left="5670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от _____________ №___</w:t>
      </w:r>
    </w:p>
    <w:p w:rsidR="00F7296B" w:rsidRDefault="00F7296B" w:rsidP="00F7296B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F7296B" w:rsidRPr="00F7296B" w:rsidRDefault="00DA0377" w:rsidP="00D67F50">
      <w:pPr>
        <w:tabs>
          <w:tab w:val="left" w:pos="3927"/>
        </w:tabs>
        <w:jc w:val="center"/>
        <w:rPr>
          <w:b/>
          <w:caps/>
          <w:sz w:val="28"/>
          <w:szCs w:val="28"/>
        </w:rPr>
      </w:pPr>
      <w:hyperlink w:anchor="P264" w:history="1">
        <w:r w:rsidR="00F7296B" w:rsidRPr="00F7296B">
          <w:rPr>
            <w:b/>
            <w:caps/>
            <w:sz w:val="28"/>
            <w:szCs w:val="28"/>
          </w:rPr>
          <w:t>Положение</w:t>
        </w:r>
      </w:hyperlink>
      <w:r w:rsidR="00F7296B" w:rsidRPr="00F7296B">
        <w:rPr>
          <w:b/>
          <w:caps/>
          <w:sz w:val="28"/>
          <w:szCs w:val="28"/>
        </w:rPr>
        <w:t xml:space="preserve"> </w:t>
      </w:r>
    </w:p>
    <w:p w:rsidR="00F7296B" w:rsidRDefault="00F7296B" w:rsidP="00D67F50">
      <w:pPr>
        <w:tabs>
          <w:tab w:val="left" w:pos="3927"/>
        </w:tabs>
        <w:jc w:val="center"/>
        <w:rPr>
          <w:b/>
          <w:sz w:val="28"/>
          <w:szCs w:val="28"/>
        </w:rPr>
      </w:pPr>
      <w:r w:rsidRPr="00F7296B">
        <w:rPr>
          <w:b/>
          <w:sz w:val="28"/>
          <w:szCs w:val="28"/>
        </w:rPr>
        <w:t>о подготовке и размещении информации о деятельности Городской Думы города Димитровграда Ульяновской области на официальном сайте Городской Думы города Димитровграда Ульяновской области в информационно-телекоммуникационной сети «Интернет»</w:t>
      </w:r>
    </w:p>
    <w:p w:rsidR="00F7296B" w:rsidRDefault="00F7296B" w:rsidP="00F7296B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7296B">
        <w:rPr>
          <w:bCs/>
          <w:sz w:val="28"/>
          <w:szCs w:val="28"/>
          <w:lang w:eastAsia="ru-RU"/>
        </w:rPr>
        <w:t>1. Информация о деятельности Городской Думы</w:t>
      </w:r>
      <w:r>
        <w:rPr>
          <w:bCs/>
          <w:sz w:val="28"/>
          <w:szCs w:val="28"/>
          <w:lang w:eastAsia="ru-RU"/>
        </w:rPr>
        <w:t xml:space="preserve"> города Димитровграда Ульяновской области </w:t>
      </w:r>
      <w:r w:rsidRPr="00F7296B">
        <w:rPr>
          <w:bCs/>
          <w:sz w:val="28"/>
          <w:szCs w:val="28"/>
          <w:lang w:eastAsia="ru-RU"/>
        </w:rPr>
        <w:t>(далее - Городская Дума), подлежащая размещению в информаци</w:t>
      </w:r>
      <w:r>
        <w:rPr>
          <w:bCs/>
          <w:sz w:val="28"/>
          <w:szCs w:val="28"/>
          <w:lang w:eastAsia="ru-RU"/>
        </w:rPr>
        <w:t>онно-телекоммуникационной сети «Интернет» (далее - сеть «Интернет»</w:t>
      </w:r>
      <w:r w:rsidRPr="00F7296B">
        <w:rPr>
          <w:bCs/>
          <w:sz w:val="28"/>
          <w:szCs w:val="28"/>
          <w:lang w:eastAsia="ru-RU"/>
        </w:rPr>
        <w:t>), подготавливается и размещается на официальном сайте Городской Думы в сет</w:t>
      </w:r>
      <w:r>
        <w:rPr>
          <w:bCs/>
          <w:sz w:val="28"/>
          <w:szCs w:val="28"/>
          <w:lang w:eastAsia="ru-RU"/>
        </w:rPr>
        <w:t>и «Интернет»</w:t>
      </w:r>
      <w:r w:rsidRPr="00F7296B">
        <w:rPr>
          <w:bCs/>
          <w:sz w:val="28"/>
          <w:szCs w:val="28"/>
          <w:lang w:eastAsia="ru-RU"/>
        </w:rPr>
        <w:t>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Официальный сайт </w:t>
      </w:r>
      <w:proofErr w:type="spellStart"/>
      <w:r>
        <w:rPr>
          <w:bCs/>
          <w:sz w:val="28"/>
          <w:szCs w:val="28"/>
          <w:lang w:eastAsia="ru-RU"/>
        </w:rPr>
        <w:t>www</w:t>
      </w:r>
      <w:proofErr w:type="spellEnd"/>
      <w:r>
        <w:rPr>
          <w:bCs/>
          <w:sz w:val="28"/>
          <w:szCs w:val="28"/>
          <w:lang w:eastAsia="ru-RU"/>
        </w:rPr>
        <w:t>.</w:t>
      </w:r>
      <w:proofErr w:type="spellStart"/>
      <w:r>
        <w:rPr>
          <w:bCs/>
          <w:sz w:val="28"/>
          <w:szCs w:val="28"/>
          <w:lang w:val="en-US" w:eastAsia="ru-RU"/>
        </w:rPr>
        <w:t>dumadgrad</w:t>
      </w:r>
      <w:proofErr w:type="spellEnd"/>
      <w:r w:rsidRPr="00F7296B">
        <w:rPr>
          <w:bCs/>
          <w:sz w:val="28"/>
          <w:szCs w:val="28"/>
          <w:lang w:eastAsia="ru-RU"/>
        </w:rPr>
        <w:t>.</w:t>
      </w:r>
      <w:proofErr w:type="spellStart"/>
      <w:r w:rsidRPr="00F7296B">
        <w:rPr>
          <w:bCs/>
          <w:sz w:val="28"/>
          <w:szCs w:val="28"/>
          <w:lang w:eastAsia="ru-RU"/>
        </w:rPr>
        <w:t>ru</w:t>
      </w:r>
      <w:proofErr w:type="spellEnd"/>
      <w:r w:rsidRPr="00F7296B">
        <w:rPr>
          <w:bCs/>
          <w:sz w:val="28"/>
          <w:szCs w:val="28"/>
          <w:lang w:eastAsia="ru-RU"/>
        </w:rPr>
        <w:t xml:space="preserve"> Городской Думы (далее - сайт) является информационной системой общего пользования</w:t>
      </w:r>
      <w:r w:rsidR="00597BCF">
        <w:rPr>
          <w:bCs/>
          <w:sz w:val="28"/>
          <w:szCs w:val="28"/>
          <w:lang w:eastAsia="ru-RU"/>
        </w:rPr>
        <w:t>,</w:t>
      </w:r>
      <w:r w:rsidR="00597BCF" w:rsidRPr="00597BCF">
        <w:rPr>
          <w:bCs/>
          <w:sz w:val="28"/>
          <w:szCs w:val="28"/>
          <w:lang w:eastAsia="ru-RU"/>
        </w:rPr>
        <w:t xml:space="preserve"> </w:t>
      </w:r>
      <w:r w:rsidR="00597BCF" w:rsidRPr="00F7296B">
        <w:rPr>
          <w:bCs/>
          <w:sz w:val="28"/>
          <w:szCs w:val="28"/>
          <w:lang w:eastAsia="ru-RU"/>
        </w:rPr>
        <w:t xml:space="preserve">размещенной </w:t>
      </w:r>
      <w:r w:rsidR="00597BCF">
        <w:rPr>
          <w:bCs/>
          <w:sz w:val="28"/>
          <w:szCs w:val="28"/>
          <w:lang w:eastAsia="ru-RU"/>
        </w:rPr>
        <w:t>в сети «Интернет»</w:t>
      </w:r>
      <w:r w:rsidRPr="00F7296B">
        <w:rPr>
          <w:bCs/>
          <w:sz w:val="28"/>
          <w:szCs w:val="28"/>
          <w:lang w:eastAsia="ru-RU"/>
        </w:rPr>
        <w:t>, в состав которой входят информационные ресурсы, содержащие информацию о деятельности Городской Думы, необходимую гражданам, государственным и иным органам и организациям для реализации их прав, обязанностей и законных интересов.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7296B">
        <w:rPr>
          <w:bCs/>
          <w:sz w:val="28"/>
          <w:szCs w:val="28"/>
          <w:lang w:eastAsia="ru-RU"/>
        </w:rPr>
        <w:t>3. Структура информационных ресурсов сайта определяется Перечнем информации о деятельности Горо</w:t>
      </w:r>
      <w:r>
        <w:rPr>
          <w:bCs/>
          <w:sz w:val="28"/>
          <w:szCs w:val="28"/>
          <w:lang w:eastAsia="ru-RU"/>
        </w:rPr>
        <w:t>дской Думы, размещаемой в сети «Интернет»</w:t>
      </w:r>
      <w:r w:rsidRPr="00F7296B">
        <w:rPr>
          <w:bCs/>
          <w:sz w:val="28"/>
          <w:szCs w:val="28"/>
          <w:lang w:eastAsia="ru-RU"/>
        </w:rPr>
        <w:t xml:space="preserve"> (далее - Перечень).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2" w:name="Par10"/>
      <w:bookmarkEnd w:id="2"/>
      <w:r w:rsidRPr="00F7296B">
        <w:rPr>
          <w:bCs/>
          <w:sz w:val="28"/>
          <w:szCs w:val="28"/>
          <w:lang w:eastAsia="ru-RU"/>
        </w:rPr>
        <w:t xml:space="preserve">4. Информация о деятельности Городской Думы, предназначенная для размещения на сайте, подготавливается </w:t>
      </w:r>
      <w:r w:rsidR="00597BCF">
        <w:rPr>
          <w:bCs/>
          <w:sz w:val="28"/>
          <w:szCs w:val="28"/>
          <w:lang w:eastAsia="ru-RU"/>
        </w:rPr>
        <w:t xml:space="preserve">должностными лицами аппарата Городской Думы </w:t>
      </w:r>
      <w:r w:rsidRPr="00F7296B">
        <w:rPr>
          <w:bCs/>
          <w:sz w:val="28"/>
          <w:szCs w:val="28"/>
          <w:lang w:eastAsia="ru-RU"/>
        </w:rPr>
        <w:t xml:space="preserve">в соответствии с </w:t>
      </w:r>
      <w:hyperlink r:id="rId14" w:history="1">
        <w:r w:rsidRPr="00F7296B">
          <w:rPr>
            <w:bCs/>
            <w:sz w:val="28"/>
            <w:szCs w:val="28"/>
            <w:lang w:eastAsia="ru-RU"/>
          </w:rPr>
          <w:t>Перечнем</w:t>
        </w:r>
      </w:hyperlink>
      <w:r w:rsidRPr="00F7296B">
        <w:rPr>
          <w:bCs/>
          <w:sz w:val="28"/>
          <w:szCs w:val="28"/>
          <w:lang w:eastAsia="ru-RU"/>
        </w:rPr>
        <w:t xml:space="preserve"> и в </w:t>
      </w:r>
      <w:hyperlink r:id="rId15" w:history="1">
        <w:r w:rsidRPr="00F7296B">
          <w:rPr>
            <w:bCs/>
            <w:sz w:val="28"/>
            <w:szCs w:val="28"/>
            <w:lang w:eastAsia="ru-RU"/>
          </w:rPr>
          <w:t>порядке</w:t>
        </w:r>
      </w:hyperlink>
      <w:r w:rsidRPr="00F7296B">
        <w:rPr>
          <w:bCs/>
          <w:sz w:val="28"/>
          <w:szCs w:val="28"/>
          <w:lang w:eastAsia="ru-RU"/>
        </w:rPr>
        <w:t>, определенном настоящим Положением.</w:t>
      </w:r>
    </w:p>
    <w:p w:rsidR="00F7296B" w:rsidRPr="00F7296B" w:rsidRDefault="00F7296B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7296B">
        <w:rPr>
          <w:bCs/>
          <w:sz w:val="28"/>
          <w:szCs w:val="28"/>
          <w:lang w:eastAsia="ru-RU"/>
        </w:rPr>
        <w:t xml:space="preserve">5. </w:t>
      </w:r>
      <w:r w:rsidR="00597BCF">
        <w:rPr>
          <w:sz w:val="28"/>
          <w:szCs w:val="28"/>
          <w:lang w:eastAsia="ru-RU"/>
        </w:rPr>
        <w:t xml:space="preserve">Должностные лица аппарата Городской Думы, в обязанности которых входит </w:t>
      </w:r>
      <w:proofErr w:type="gramStart"/>
      <w:r w:rsidR="00597BCF">
        <w:rPr>
          <w:sz w:val="28"/>
          <w:szCs w:val="28"/>
          <w:lang w:eastAsia="ru-RU"/>
        </w:rPr>
        <w:t>подготовка</w:t>
      </w:r>
      <w:proofErr w:type="gramEnd"/>
      <w:r w:rsidR="00597BCF">
        <w:rPr>
          <w:sz w:val="28"/>
          <w:szCs w:val="28"/>
          <w:lang w:eastAsia="ru-RU"/>
        </w:rPr>
        <w:t xml:space="preserve"> и предоставление информации о деятельности Городской Думы</w:t>
      </w:r>
      <w:r w:rsidR="00597BCF" w:rsidRPr="00F7296B">
        <w:rPr>
          <w:bCs/>
          <w:sz w:val="28"/>
          <w:szCs w:val="28"/>
          <w:lang w:eastAsia="ru-RU"/>
        </w:rPr>
        <w:t xml:space="preserve"> </w:t>
      </w:r>
      <w:r w:rsidRPr="00F7296B">
        <w:rPr>
          <w:bCs/>
          <w:sz w:val="28"/>
          <w:szCs w:val="28"/>
          <w:lang w:eastAsia="ru-RU"/>
        </w:rPr>
        <w:t xml:space="preserve">представляют подготовленную в соответствии с </w:t>
      </w:r>
      <w:hyperlink w:anchor="Par10" w:history="1">
        <w:r w:rsidR="00597BCF">
          <w:rPr>
            <w:bCs/>
            <w:sz w:val="28"/>
            <w:szCs w:val="28"/>
            <w:lang w:eastAsia="ru-RU"/>
          </w:rPr>
          <w:t xml:space="preserve">частью </w:t>
        </w:r>
        <w:r w:rsidRPr="00F7296B">
          <w:rPr>
            <w:bCs/>
            <w:sz w:val="28"/>
            <w:szCs w:val="28"/>
            <w:lang w:eastAsia="ru-RU"/>
          </w:rPr>
          <w:t>4</w:t>
        </w:r>
      </w:hyperlink>
      <w:r w:rsidRPr="00F7296B">
        <w:rPr>
          <w:bCs/>
          <w:sz w:val="28"/>
          <w:szCs w:val="28"/>
          <w:lang w:eastAsia="ru-RU"/>
        </w:rPr>
        <w:t xml:space="preserve"> настоящего Положения информацию руководителю </w:t>
      </w:r>
      <w:r>
        <w:rPr>
          <w:bCs/>
          <w:sz w:val="28"/>
          <w:szCs w:val="28"/>
          <w:lang w:eastAsia="ru-RU"/>
        </w:rPr>
        <w:t xml:space="preserve">аппарата Городской Думы </w:t>
      </w:r>
      <w:r w:rsidRPr="00F7296B">
        <w:rPr>
          <w:bCs/>
          <w:sz w:val="28"/>
          <w:szCs w:val="28"/>
          <w:lang w:eastAsia="ru-RU"/>
        </w:rPr>
        <w:t>для размещения на сайте.</w:t>
      </w:r>
    </w:p>
    <w:p w:rsidR="00F7296B" w:rsidRPr="00F7296B" w:rsidRDefault="00597BCF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F7296B" w:rsidRPr="00F7296B">
        <w:rPr>
          <w:bCs/>
          <w:sz w:val="28"/>
          <w:szCs w:val="28"/>
          <w:lang w:eastAsia="ru-RU"/>
        </w:rPr>
        <w:t>.</w:t>
      </w:r>
      <w:r w:rsidR="00F7296B">
        <w:rPr>
          <w:bCs/>
          <w:sz w:val="28"/>
          <w:szCs w:val="28"/>
          <w:lang w:eastAsia="ru-RU"/>
        </w:rPr>
        <w:t xml:space="preserve"> Руководитель аппарата Городской Думы</w:t>
      </w:r>
      <w:r w:rsidR="00F7296B" w:rsidRPr="00F7296B">
        <w:rPr>
          <w:bCs/>
          <w:sz w:val="28"/>
          <w:szCs w:val="28"/>
          <w:lang w:eastAsia="ru-RU"/>
        </w:rPr>
        <w:t xml:space="preserve">, по мере необходимости, запрашивает дополнительную информацию о деятельности Городской Думы в структурных подразделениях </w:t>
      </w:r>
      <w:r w:rsidR="006C2F2A">
        <w:rPr>
          <w:bCs/>
          <w:sz w:val="28"/>
          <w:szCs w:val="28"/>
          <w:lang w:eastAsia="ru-RU"/>
        </w:rPr>
        <w:t xml:space="preserve">аппарата </w:t>
      </w:r>
      <w:r w:rsidR="00F7296B" w:rsidRPr="00F7296B">
        <w:rPr>
          <w:bCs/>
          <w:sz w:val="28"/>
          <w:szCs w:val="28"/>
          <w:lang w:eastAsia="ru-RU"/>
        </w:rPr>
        <w:t>Городской Думы.</w:t>
      </w:r>
    </w:p>
    <w:p w:rsidR="00597BCF" w:rsidRDefault="00597BCF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F7296B" w:rsidRPr="00F7296B">
        <w:rPr>
          <w:bCs/>
          <w:sz w:val="28"/>
          <w:szCs w:val="28"/>
          <w:lang w:eastAsia="ru-RU"/>
        </w:rPr>
        <w:t xml:space="preserve">. </w:t>
      </w:r>
      <w:proofErr w:type="gramStart"/>
      <w:r w:rsidR="00F7296B" w:rsidRPr="00F7296B">
        <w:rPr>
          <w:bCs/>
          <w:sz w:val="28"/>
          <w:szCs w:val="28"/>
          <w:lang w:eastAsia="ru-RU"/>
        </w:rPr>
        <w:t>Ответственность за своевременные подготовку и представление руководителю</w:t>
      </w:r>
      <w:r w:rsidR="00F7296B">
        <w:rPr>
          <w:bCs/>
          <w:sz w:val="28"/>
          <w:szCs w:val="28"/>
          <w:lang w:eastAsia="ru-RU"/>
        </w:rPr>
        <w:t xml:space="preserve"> аппарата Городской Думы</w:t>
      </w:r>
      <w:r w:rsidR="00F7296B" w:rsidRPr="00F7296B">
        <w:rPr>
          <w:bCs/>
          <w:sz w:val="28"/>
          <w:szCs w:val="28"/>
          <w:lang w:eastAsia="ru-RU"/>
        </w:rPr>
        <w:t xml:space="preserve">, информации о деятельности Городской Думы, а также ее полноту и достоверность, возлагается на </w:t>
      </w:r>
      <w:r>
        <w:rPr>
          <w:sz w:val="28"/>
          <w:szCs w:val="28"/>
          <w:lang w:eastAsia="ru-RU"/>
        </w:rPr>
        <w:lastRenderedPageBreak/>
        <w:t>должностных лиц аппарата Городской Думы, в обязанности которых входит подготовка и предоставление информации о деятельности Городской Думы.</w:t>
      </w:r>
      <w:proofErr w:type="gramEnd"/>
    </w:p>
    <w:p w:rsidR="00F7296B" w:rsidRPr="00F7296B" w:rsidRDefault="00597BCF" w:rsidP="00F7296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F7296B" w:rsidRPr="00F7296B">
        <w:rPr>
          <w:bCs/>
          <w:sz w:val="28"/>
          <w:szCs w:val="28"/>
          <w:lang w:eastAsia="ru-RU"/>
        </w:rPr>
        <w:t xml:space="preserve">. Ответственность за своевременное размещение информации о деятельности Городской Думы на сайте возлагается на </w:t>
      </w:r>
      <w:r w:rsidR="00F7296B">
        <w:rPr>
          <w:bCs/>
          <w:sz w:val="28"/>
          <w:szCs w:val="28"/>
          <w:lang w:eastAsia="ru-RU"/>
        </w:rPr>
        <w:t>руководителя аппарата Городской Думы.</w:t>
      </w:r>
    </w:p>
    <w:p w:rsidR="00F7296B" w:rsidRDefault="00F7296B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597BCF" w:rsidRDefault="00597BCF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597BCF" w:rsidRDefault="00597BCF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A611F1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Приложение 4</w:t>
      </w:r>
    </w:p>
    <w:p w:rsidR="00A611F1" w:rsidRDefault="00A611F1" w:rsidP="00A611F1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A611F1" w:rsidRDefault="00A611F1" w:rsidP="00A611F1">
      <w:pPr>
        <w:ind w:left="567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третьего созыва </w:t>
      </w:r>
    </w:p>
    <w:p w:rsidR="00A611F1" w:rsidRDefault="00A611F1" w:rsidP="00A611F1">
      <w:pPr>
        <w:ind w:left="5670"/>
        <w:rPr>
          <w:rFonts w:cs="Tahoma"/>
          <w:sz w:val="28"/>
          <w:szCs w:val="28"/>
        </w:rPr>
      </w:pPr>
      <w:r>
        <w:rPr>
          <w:rFonts w:cs="Tahoma"/>
          <w:bCs/>
          <w:sz w:val="28"/>
          <w:szCs w:val="28"/>
        </w:rPr>
        <w:t>от _____________ №___</w:t>
      </w:r>
    </w:p>
    <w:p w:rsidR="00A611F1" w:rsidRDefault="00A611F1" w:rsidP="00A611F1">
      <w:pPr>
        <w:pStyle w:val="ConsPlusNormal"/>
        <w:ind w:firstLine="0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P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Pr="00A611F1" w:rsidRDefault="00DA0377" w:rsidP="00F7296B">
      <w:pPr>
        <w:tabs>
          <w:tab w:val="left" w:pos="3927"/>
        </w:tabs>
        <w:jc w:val="center"/>
        <w:rPr>
          <w:b/>
          <w:caps/>
          <w:sz w:val="28"/>
          <w:szCs w:val="28"/>
        </w:rPr>
      </w:pPr>
      <w:hyperlink w:anchor="P301" w:history="1">
        <w:r w:rsidR="00A611F1" w:rsidRPr="00A611F1">
          <w:rPr>
            <w:b/>
            <w:caps/>
            <w:sz w:val="28"/>
            <w:szCs w:val="28"/>
          </w:rPr>
          <w:t>Требования</w:t>
        </w:r>
      </w:hyperlink>
      <w:r w:rsidR="00A611F1" w:rsidRPr="00A611F1">
        <w:rPr>
          <w:b/>
          <w:caps/>
          <w:sz w:val="28"/>
          <w:szCs w:val="28"/>
        </w:rPr>
        <w:t xml:space="preserve"> </w:t>
      </w: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  <w:r w:rsidRPr="00A611F1">
        <w:rPr>
          <w:b/>
          <w:sz w:val="28"/>
          <w:szCs w:val="28"/>
        </w:rPr>
        <w:t>к технологическим, программным и лингвистическим средствам обеспечения пользования официальным сайтом Городской Думы города Димитровграда Ульяновской области в информационно-телекоммуникационной сети «Интернет»</w:t>
      </w:r>
    </w:p>
    <w:p w:rsidR="00A611F1" w:rsidRP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Default="00A611F1" w:rsidP="00F7296B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 xml:space="preserve">1. Технологические и программные средства обеспечения пользования официальным сайтом Городской Думы </w:t>
      </w:r>
      <w:r w:rsidR="00F610B6">
        <w:rPr>
          <w:bCs/>
          <w:sz w:val="28"/>
          <w:szCs w:val="28"/>
          <w:lang w:eastAsia="ru-RU"/>
        </w:rPr>
        <w:t>города Димитровграда Ульяновской области в сети «Интернет»</w:t>
      </w:r>
      <w:r w:rsidRPr="00A611F1">
        <w:rPr>
          <w:bCs/>
          <w:sz w:val="28"/>
          <w:szCs w:val="28"/>
          <w:lang w:eastAsia="ru-RU"/>
        </w:rPr>
        <w:t xml:space="preserve">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3. Пользователю должна предоставляться наглядная информация о структуре сайта.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4. Технологические и программные средства ведения сайта должны обеспечивать: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г) хранение информации, размещенной на сайте, в течение 5 лет со дня ее первичного размещения.</w:t>
      </w:r>
    </w:p>
    <w:p w:rsidR="00A611F1" w:rsidRPr="00A611F1" w:rsidRDefault="00A611F1" w:rsidP="00A611F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A611F1" w:rsidRPr="006C2F2A" w:rsidRDefault="00A611F1" w:rsidP="006C2F2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A611F1">
        <w:rPr>
          <w:bCs/>
          <w:sz w:val="28"/>
          <w:szCs w:val="28"/>
          <w:lang w:eastAsia="ru-RU"/>
        </w:rPr>
        <w:t>Допускается указание наименований иностранных юридических лиц, фамилий и имен физических лиц с использо</w:t>
      </w:r>
      <w:r w:rsidR="006C2F2A">
        <w:rPr>
          <w:bCs/>
          <w:sz w:val="28"/>
          <w:szCs w:val="28"/>
          <w:lang w:eastAsia="ru-RU"/>
        </w:rPr>
        <w:t>ванием букв латинского алфавита.</w:t>
      </w:r>
    </w:p>
    <w:sectPr w:rsidR="00A611F1" w:rsidRPr="006C2F2A" w:rsidSect="00E011B0">
      <w:headerReference w:type="even" r:id="rId16"/>
      <w:headerReference w:type="default" r:id="rId17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77" w:rsidRDefault="00DA0377">
      <w:r>
        <w:separator/>
      </w:r>
    </w:p>
  </w:endnote>
  <w:endnote w:type="continuationSeparator" w:id="0">
    <w:p w:rsidR="00DA0377" w:rsidRDefault="00DA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77" w:rsidRDefault="00DA0377">
      <w:r>
        <w:separator/>
      </w:r>
    </w:p>
  </w:footnote>
  <w:footnote w:type="continuationSeparator" w:id="0">
    <w:p w:rsidR="00DA0377" w:rsidRDefault="00DA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FCD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27653"/>
    <w:rsid w:val="00031F77"/>
    <w:rsid w:val="00034686"/>
    <w:rsid w:val="00037D94"/>
    <w:rsid w:val="000422E3"/>
    <w:rsid w:val="00047609"/>
    <w:rsid w:val="00054035"/>
    <w:rsid w:val="00056D94"/>
    <w:rsid w:val="00056E6D"/>
    <w:rsid w:val="00057EE6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524E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47D2C"/>
    <w:rsid w:val="001524EE"/>
    <w:rsid w:val="001536E6"/>
    <w:rsid w:val="00156551"/>
    <w:rsid w:val="00165A90"/>
    <w:rsid w:val="00165BCF"/>
    <w:rsid w:val="00166202"/>
    <w:rsid w:val="0017148E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114D5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B65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A44FC"/>
    <w:rsid w:val="002B1874"/>
    <w:rsid w:val="002B3D39"/>
    <w:rsid w:val="002B3EDF"/>
    <w:rsid w:val="002B5EBF"/>
    <w:rsid w:val="002B76F4"/>
    <w:rsid w:val="002B7F18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528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5DF3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241B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3B66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7BCF"/>
    <w:rsid w:val="005A0FB2"/>
    <w:rsid w:val="005A1C25"/>
    <w:rsid w:val="005A7351"/>
    <w:rsid w:val="005B205D"/>
    <w:rsid w:val="005B2326"/>
    <w:rsid w:val="005B661B"/>
    <w:rsid w:val="005B71B3"/>
    <w:rsid w:val="005B7EA0"/>
    <w:rsid w:val="005C2CCC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D07C8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5E2B"/>
    <w:rsid w:val="007664CF"/>
    <w:rsid w:val="0077478C"/>
    <w:rsid w:val="007771BF"/>
    <w:rsid w:val="00784EF0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2D24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F21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4E62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5751"/>
    <w:rsid w:val="009B6F34"/>
    <w:rsid w:val="009C106B"/>
    <w:rsid w:val="009D175E"/>
    <w:rsid w:val="009D2924"/>
    <w:rsid w:val="009D2BB5"/>
    <w:rsid w:val="009D7347"/>
    <w:rsid w:val="009E04D6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2348"/>
    <w:rsid w:val="00A5251A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2DDA"/>
    <w:rsid w:val="00AA3634"/>
    <w:rsid w:val="00AA4651"/>
    <w:rsid w:val="00AB2E8D"/>
    <w:rsid w:val="00AB3011"/>
    <w:rsid w:val="00AB3DDC"/>
    <w:rsid w:val="00AB7AF5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6099"/>
    <w:rsid w:val="00AF6467"/>
    <w:rsid w:val="00B003EC"/>
    <w:rsid w:val="00B03870"/>
    <w:rsid w:val="00B03958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55F7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911DE"/>
    <w:rsid w:val="00C92D4D"/>
    <w:rsid w:val="00C963F8"/>
    <w:rsid w:val="00CA072F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2C90"/>
    <w:rsid w:val="00CE3E8B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B49"/>
    <w:rsid w:val="00D4719F"/>
    <w:rsid w:val="00D4779A"/>
    <w:rsid w:val="00D524B6"/>
    <w:rsid w:val="00D55A85"/>
    <w:rsid w:val="00D57FEB"/>
    <w:rsid w:val="00D632CD"/>
    <w:rsid w:val="00D66D77"/>
    <w:rsid w:val="00D67F50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377"/>
    <w:rsid w:val="00DA0EF4"/>
    <w:rsid w:val="00DA2F0A"/>
    <w:rsid w:val="00DA3AC5"/>
    <w:rsid w:val="00DA4E2B"/>
    <w:rsid w:val="00DA5313"/>
    <w:rsid w:val="00DA661A"/>
    <w:rsid w:val="00DA67D8"/>
    <w:rsid w:val="00DB5B78"/>
    <w:rsid w:val="00DB63C2"/>
    <w:rsid w:val="00DC05AB"/>
    <w:rsid w:val="00DC0FCD"/>
    <w:rsid w:val="00DD0788"/>
    <w:rsid w:val="00DD4575"/>
    <w:rsid w:val="00DD616B"/>
    <w:rsid w:val="00DE415A"/>
    <w:rsid w:val="00DE504E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10B6"/>
    <w:rsid w:val="00F6298A"/>
    <w:rsid w:val="00F6361E"/>
    <w:rsid w:val="00F7296B"/>
    <w:rsid w:val="00F7605C"/>
    <w:rsid w:val="00F76973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C1B823F9EC9027BEAD83508A9C0E30768FF64BC4D83A72BFE6FAE15D5D58FFACA2318D19B47055E6F736437D8DC50D5948DCA04952D6FE04l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C1B823F9EC9027BEAD83508A9C0E30768FF64BC4D83A72BFE6FAE15D5D58FFACA2318D19B47050E3F736437D8DC50D5948DCA04952D6FE04l6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FA185E63B42A3EDAA1FB10218292ACA6E93F3A962B1E54081966B792234DFEEFE349D1CC56959E46A0222ACDB68229351CFC2FEB00233BCD360uBU9F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AFA185E63B42A3EDAA1FB10218292ACA6E93F3A962B1E54081966B792234DFEEFE349D1CC56959E46A0727ACDB68229351CFC2FEB00233BCD360uB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0122-1D44-4B80-9456-4F3D16C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16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AF</cp:lastModifiedBy>
  <cp:revision>72</cp:revision>
  <cp:lastPrinted>2019-09-16T07:15:00Z</cp:lastPrinted>
  <dcterms:created xsi:type="dcterms:W3CDTF">2017-12-19T12:15:00Z</dcterms:created>
  <dcterms:modified xsi:type="dcterms:W3CDTF">2019-10-18T05:08:00Z</dcterms:modified>
</cp:coreProperties>
</file>