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70" w:rsidRPr="00FB4C49" w:rsidRDefault="00D911B9" w:rsidP="00526370">
      <w:pPr>
        <w:ind w:right="-1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193A7C" wp14:editId="7CE598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D911B9" w:rsidRPr="00EC182E" w:rsidRDefault="00D911B9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D911B9" w:rsidRPr="00FF0AE3" w:rsidRDefault="00D911B9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359.55pt;margin-top:92.7pt;width:270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" filled="f" stroked="f">
                <v:textbox>
                  <w:txbxContent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D911B9" w:rsidRPr="00EC182E" w:rsidRDefault="00D911B9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D911B9" w:rsidRPr="00FF0AE3" w:rsidRDefault="00D911B9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2251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AAD46" wp14:editId="0D760B8F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225197" w:rsidRPr="00EC182E" w:rsidRDefault="00225197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225197" w:rsidRPr="00FF0AE3" w:rsidRDefault="00225197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9.55pt;margin-top:92.7pt;width:270pt;height:9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A92clA2wIAAMk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225197" w:rsidRPr="00EC182E" w:rsidRDefault="00225197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225197" w:rsidRPr="00FF0AE3" w:rsidRDefault="00225197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6181D" wp14:editId="72F7B59F">
                <wp:simplePos x="0" y="0"/>
                <wp:positionH relativeFrom="column">
                  <wp:posOffset>4761865</wp:posOffset>
                </wp:positionH>
                <wp:positionV relativeFrom="paragraph">
                  <wp:posOffset>329565</wp:posOffset>
                </wp:positionV>
                <wp:extent cx="3429000" cy="1143000"/>
                <wp:effectExtent l="0" t="0" r="0" b="0"/>
                <wp:wrapNone/>
                <wp:docPr id="7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51A" w:rsidRDefault="00A5251A" w:rsidP="00A5251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A5251A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социальной политике </w:t>
                            </w:r>
                          </w:p>
                          <w:p w:rsidR="00A5251A" w:rsidRPr="00A534BE" w:rsidRDefault="00A5251A" w:rsidP="00A5251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34BE">
                              <w:rPr>
                                <w:b/>
                                <w:sz w:val="28"/>
                                <w:szCs w:val="28"/>
                              </w:rPr>
                              <w:t>и местному самоуправлению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74.95pt;margin-top:25.95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" filled="f" stroked="f">
                <v:textbox>
                  <w:txbxContent>
                    <w:p w:rsidR="00A5251A" w:rsidRDefault="00A5251A" w:rsidP="00A5251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A534BE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A5251A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 xml:space="preserve">по социальной политике </w:t>
                      </w:r>
                    </w:p>
                    <w:p w:rsidR="00A5251A" w:rsidRPr="00A534BE" w:rsidRDefault="00A5251A" w:rsidP="00A5251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534BE">
                        <w:rPr>
                          <w:b/>
                          <w:sz w:val="28"/>
                          <w:szCs w:val="28"/>
                        </w:rPr>
                        <w:t>и местному самоуправлению</w:t>
                      </w:r>
                    </w:p>
                  </w:txbxContent>
                </v:textbox>
              </v:rect>
            </w:pict>
          </mc:Fallback>
        </mc:AlternateContent>
      </w:r>
      <w:r w:rsidR="00862FFF"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1" DrawAspect="Content" ObjectID="_1591716729" r:id="rId10"/>
        </w:pict>
      </w:r>
      <w:r w:rsidR="00DC3709">
        <w:rPr>
          <w:b/>
          <w:sz w:val="28"/>
          <w:szCs w:val="28"/>
        </w:rPr>
        <w:t xml:space="preserve">          </w:t>
      </w:r>
    </w:p>
    <w:p w:rsidR="00677020" w:rsidRPr="00FB4C49" w:rsidRDefault="00677020" w:rsidP="00677020">
      <w:pPr>
        <w:ind w:right="-1"/>
        <w:rPr>
          <w:b/>
          <w:sz w:val="28"/>
          <w:szCs w:val="28"/>
        </w:rPr>
      </w:pPr>
    </w:p>
    <w:p w:rsidR="00677020" w:rsidRPr="009B04A3" w:rsidRDefault="00317853" w:rsidP="00677020">
      <w:pPr>
        <w:ind w:right="-1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FF9198" wp14:editId="1E813F39">
                <wp:simplePos x="0" y="0"/>
                <wp:positionH relativeFrom="column">
                  <wp:posOffset>4566285</wp:posOffset>
                </wp:positionH>
                <wp:positionV relativeFrom="paragraph">
                  <wp:posOffset>1177290</wp:posOffset>
                </wp:positionV>
                <wp:extent cx="3429000" cy="11430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317853" w:rsidRPr="00EC182E" w:rsidRDefault="00317853" w:rsidP="00010A1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подготовлен постоянными </w:t>
                            </w:r>
                          </w:p>
                          <w:p w:rsidR="00317853" w:rsidRPr="00FF0AE3" w:rsidRDefault="00317853" w:rsidP="00010A1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F0AE3">
                              <w:rPr>
                                <w:b/>
                                <w:sz w:val="28"/>
                                <w:szCs w:val="28"/>
                              </w:rPr>
                              <w:t>комитетами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0" style="position:absolute;margin-left:359.55pt;margin-top:92.7pt;width:270pt;height:9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" filled="f" stroked="f">
                <v:textbox>
                  <w:txbxContent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317853" w:rsidRPr="00EC182E" w:rsidRDefault="00317853" w:rsidP="00010A1F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 xml:space="preserve">подготовлен постоянными </w:t>
                      </w:r>
                    </w:p>
                    <w:p w:rsidR="00317853" w:rsidRPr="00FF0AE3" w:rsidRDefault="00317853" w:rsidP="00010A1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F0AE3">
                        <w:rPr>
                          <w:b/>
                          <w:sz w:val="28"/>
                          <w:szCs w:val="28"/>
                        </w:rPr>
                        <w:t>комитетами</w:t>
                      </w:r>
                    </w:p>
                  </w:txbxContent>
                </v:textbox>
              </v:rect>
            </w:pict>
          </mc:Fallback>
        </mc:AlternateContent>
      </w:r>
      <w:r w:rsidR="00677020">
        <w:rPr>
          <w:b/>
        </w:rPr>
        <w:t xml:space="preserve">                                                              </w:t>
      </w:r>
      <w:r w:rsidR="00677020" w:rsidRPr="009B04A3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677020" w:rsidRPr="00B132B2" w:rsidRDefault="00677020" w:rsidP="00677020">
      <w:pPr>
        <w:ind w:right="-1"/>
        <w:rPr>
          <w:b/>
        </w:rPr>
      </w:pPr>
      <w:r w:rsidRPr="00B132B2">
        <w:rPr>
          <w:b/>
        </w:rPr>
        <w:t xml:space="preserve">         </w:t>
      </w:r>
      <w:r>
        <w:rPr>
          <w:b/>
        </w:rPr>
        <w:t xml:space="preserve">             </w:t>
      </w:r>
      <w:r w:rsidRPr="00B132B2">
        <w:rPr>
          <w:b/>
        </w:rPr>
        <w:t xml:space="preserve">               </w:t>
      </w:r>
      <w:r w:rsidRPr="00B132B2">
        <w:rPr>
          <w:b/>
        </w:rPr>
        <w:br/>
      </w:r>
    </w:p>
    <w:p w:rsidR="00677020" w:rsidRDefault="00677020" w:rsidP="00677020">
      <w:pPr>
        <w:pStyle w:val="8"/>
        <w:tabs>
          <w:tab w:val="left" w:pos="0"/>
        </w:tabs>
      </w:pPr>
    </w:p>
    <w:p w:rsidR="00677020" w:rsidRDefault="00677020" w:rsidP="00677020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677020" w:rsidRDefault="00677020" w:rsidP="00677020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677020" w:rsidRDefault="00317853" w:rsidP="00677020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3DAD942" wp14:editId="1DCD8FF9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7853" w:rsidRPr="00C05376" w:rsidRDefault="00317853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317853" w:rsidRDefault="00317853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1" style="position:absolute;left:0;text-align:left;margin-left:31.2pt;margin-top:676.1pt;width:549pt;height:3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I5W2w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B2ZI5W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317853" w:rsidRPr="00C05376" w:rsidRDefault="00317853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317853" w:rsidRDefault="00317853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77020" w:rsidRDefault="00677020" w:rsidP="00677020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677020" w:rsidRDefault="00677020" w:rsidP="00677020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677020" w:rsidRDefault="00677020" w:rsidP="00677020">
      <w:pPr>
        <w:jc w:val="center"/>
      </w:pPr>
    </w:p>
    <w:p w:rsidR="00677020" w:rsidRDefault="00CC10E9" w:rsidP="00677020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218F282" wp14:editId="421C6820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10E9" w:rsidRPr="00C05376" w:rsidRDefault="00CC10E9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C10E9" w:rsidRDefault="00CC10E9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2" style="position:absolute;left:0;text-align:left;margin-left:31.2pt;margin-top:676.1pt;width:549pt;height:3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GX2gIAAMo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BiFMZf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CC10E9" w:rsidRPr="00C05376" w:rsidRDefault="00CC10E9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C10E9" w:rsidRDefault="00CC10E9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D37A0D" wp14:editId="09FE2A2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6A4D7F0" wp14:editId="2CFCF8F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E8E3D6" wp14:editId="2479987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A82D0" wp14:editId="44D95C40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27F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B4D24C" wp14:editId="70F49FA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N+g18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B32DB6">
        <w:rPr>
          <w:rFonts w:ascii="Times New Roman CYR" w:hAnsi="Times New Roman CYR"/>
          <w:sz w:val="28"/>
          <w:u w:val="single"/>
        </w:rPr>
        <w:t xml:space="preserve">   </w:t>
      </w:r>
      <w:r w:rsidR="009E7410">
        <w:rPr>
          <w:rFonts w:ascii="Times New Roman CYR" w:hAnsi="Times New Roman CYR"/>
          <w:sz w:val="28"/>
          <w:u w:val="single"/>
        </w:rPr>
        <w:t>27</w:t>
      </w:r>
      <w:r w:rsidR="00C87600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июня</w:t>
      </w:r>
      <w:r w:rsidR="00C87600">
        <w:rPr>
          <w:rFonts w:ascii="Times New Roman CYR" w:hAnsi="Times New Roman CYR"/>
          <w:sz w:val="28"/>
          <w:u w:val="single"/>
        </w:rPr>
        <w:t xml:space="preserve">  201</w:t>
      </w:r>
      <w:r w:rsidR="008D0AEA">
        <w:rPr>
          <w:rFonts w:ascii="Times New Roman CYR" w:hAnsi="Times New Roman CYR"/>
          <w:sz w:val="28"/>
          <w:u w:val="single"/>
        </w:rPr>
        <w:t>8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677020">
        <w:rPr>
          <w:rFonts w:ascii="Times New Roman CYR" w:hAnsi="Times New Roman CYR"/>
          <w:sz w:val="28"/>
          <w:u w:val="single"/>
        </w:rPr>
        <w:t xml:space="preserve">года   </w:t>
      </w:r>
      <w:r w:rsidR="00677020">
        <w:rPr>
          <w:rFonts w:ascii="Times New Roman CYR" w:hAnsi="Times New Roman CYR"/>
          <w:sz w:val="28"/>
        </w:rPr>
        <w:t xml:space="preserve">                                   </w:t>
      </w:r>
      <w:r w:rsidR="007664CF">
        <w:rPr>
          <w:rFonts w:ascii="Times New Roman CYR" w:hAnsi="Times New Roman CYR"/>
          <w:sz w:val="28"/>
        </w:rPr>
        <w:t xml:space="preserve">      </w:t>
      </w:r>
      <w:r w:rsidR="008D0AEA">
        <w:rPr>
          <w:rFonts w:ascii="Times New Roman CYR" w:hAnsi="Times New Roman CYR"/>
          <w:sz w:val="28"/>
        </w:rPr>
        <w:t xml:space="preserve">    </w:t>
      </w:r>
      <w:r w:rsidR="007664CF">
        <w:rPr>
          <w:rFonts w:ascii="Times New Roman CYR" w:hAnsi="Times New Roman CYR"/>
          <w:sz w:val="28"/>
        </w:rPr>
        <w:t xml:space="preserve">         </w:t>
      </w:r>
      <w:r w:rsidR="008F737A">
        <w:rPr>
          <w:rFonts w:ascii="Times New Roman CYR" w:hAnsi="Times New Roman CYR"/>
          <w:sz w:val="28"/>
        </w:rPr>
        <w:t xml:space="preserve"> </w:t>
      </w:r>
      <w:r w:rsidR="007664CF">
        <w:rPr>
          <w:rFonts w:ascii="Times New Roman CYR" w:hAnsi="Times New Roman CYR"/>
          <w:sz w:val="28"/>
        </w:rPr>
        <w:t xml:space="preserve">   </w:t>
      </w:r>
      <w:r w:rsidR="00533E89">
        <w:rPr>
          <w:rFonts w:ascii="Times New Roman CYR" w:hAnsi="Times New Roman CYR"/>
          <w:sz w:val="28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E1551B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  <w:sz w:val="28"/>
          <w:u w:val="single"/>
        </w:rPr>
        <w:t xml:space="preserve"> №</w:t>
      </w:r>
      <w:r w:rsidR="007664CF">
        <w:rPr>
          <w:rFonts w:ascii="Times New Roman CYR" w:hAnsi="Times New Roman CYR"/>
          <w:sz w:val="28"/>
          <w:u w:val="single"/>
        </w:rPr>
        <w:t xml:space="preserve">  </w:t>
      </w:r>
      <w:r w:rsidR="009E7410">
        <w:rPr>
          <w:rFonts w:ascii="Times New Roman CYR" w:hAnsi="Times New Roman CYR"/>
          <w:sz w:val="28"/>
          <w:u w:val="single"/>
        </w:rPr>
        <w:t>86</w:t>
      </w:r>
      <w:r w:rsidR="00C87600">
        <w:rPr>
          <w:rFonts w:ascii="Times New Roman CYR" w:hAnsi="Times New Roman CYR"/>
          <w:sz w:val="28"/>
          <w:u w:val="single"/>
        </w:rPr>
        <w:t>/</w:t>
      </w:r>
      <w:r w:rsidR="0014085A">
        <w:rPr>
          <w:rFonts w:ascii="Times New Roman CYR" w:hAnsi="Times New Roman CYR"/>
          <w:sz w:val="28"/>
          <w:u w:val="single"/>
        </w:rPr>
        <w:t>1024</w:t>
      </w:r>
      <w:r w:rsidR="008F737A">
        <w:rPr>
          <w:rFonts w:ascii="Times New Roman CYR" w:hAnsi="Times New Roman CYR"/>
          <w:sz w:val="28"/>
          <w:u w:val="single"/>
        </w:rPr>
        <w:t xml:space="preserve"> </w:t>
      </w:r>
      <w:r w:rsidR="004F6FDF">
        <w:rPr>
          <w:rFonts w:ascii="Times New Roman CYR" w:hAnsi="Times New Roman CYR"/>
          <w:sz w:val="28"/>
          <w:u w:val="single"/>
        </w:rPr>
        <w:t xml:space="preserve"> </w:t>
      </w:r>
      <w:r w:rsidR="004F6FDF" w:rsidRPr="004F6FDF">
        <w:rPr>
          <w:rFonts w:ascii="Times New Roman CYR" w:hAnsi="Times New Roman CYR"/>
          <w:sz w:val="2"/>
          <w:szCs w:val="2"/>
          <w:u w:val="single"/>
        </w:rPr>
        <w:t xml:space="preserve"> .</w:t>
      </w:r>
      <w:r w:rsidR="00677020">
        <w:rPr>
          <w:rFonts w:ascii="Times New Roman CYR" w:hAnsi="Times New Roman CYR"/>
          <w:sz w:val="28"/>
          <w:u w:val="single"/>
        </w:rPr>
        <w:t xml:space="preserve"> </w:t>
      </w:r>
      <w:r w:rsidR="00677020">
        <w:rPr>
          <w:rFonts w:ascii="Times New Roman CYR" w:hAnsi="Times New Roman CYR"/>
        </w:rPr>
        <w:t xml:space="preserve">               </w:t>
      </w:r>
      <w:r w:rsidR="00677020">
        <w:t xml:space="preserve">                   </w:t>
      </w:r>
    </w:p>
    <w:p w:rsidR="00677020" w:rsidRDefault="00677020" w:rsidP="00677020"/>
    <w:p w:rsidR="004F6FDF" w:rsidRDefault="00C839DB" w:rsidP="0067702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9D8EAD" wp14:editId="7E7767EC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9DB" w:rsidRPr="00C05376" w:rsidRDefault="00C839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839DB" w:rsidRDefault="00C839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3" style="position:absolute;margin-left:31.2pt;margin-top:676.1pt;width:549pt;height:36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ulN2w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" filled="f" stroked="f">
                <v:textbox>
                  <w:txbxContent>
                    <w:p w:rsidR="00C839DB" w:rsidRPr="00C05376" w:rsidRDefault="00C839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839DB" w:rsidRDefault="00C839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601642" w:rsidRDefault="00601642" w:rsidP="00601642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О даче согласия Комитету по управлению имуществом города </w:t>
      </w:r>
    </w:p>
    <w:p w:rsidR="00601642" w:rsidRDefault="00601642" w:rsidP="00601642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 w:rsidRPr="007E3F52">
        <w:rPr>
          <w:b/>
          <w:sz w:val="28"/>
          <w:szCs w:val="28"/>
        </w:rPr>
        <w:t xml:space="preserve">Димитровграда на заключение договора безвозмездного пользования </w:t>
      </w:r>
      <w:r>
        <w:rPr>
          <w:b/>
          <w:sz w:val="28"/>
          <w:szCs w:val="28"/>
        </w:rPr>
        <w:t>недвижимым имуществом</w:t>
      </w:r>
      <w:r w:rsidRPr="007E3F52">
        <w:rPr>
          <w:b/>
          <w:sz w:val="28"/>
          <w:szCs w:val="28"/>
        </w:rPr>
        <w:t xml:space="preserve">, находящимся в </w:t>
      </w:r>
      <w:r>
        <w:rPr>
          <w:b/>
          <w:sz w:val="28"/>
          <w:szCs w:val="28"/>
        </w:rPr>
        <w:t>м</w:t>
      </w:r>
      <w:r w:rsidRPr="007E3F52">
        <w:rPr>
          <w:b/>
          <w:sz w:val="28"/>
          <w:szCs w:val="28"/>
        </w:rPr>
        <w:t>униципальной собственности</w:t>
      </w:r>
      <w:r>
        <w:rPr>
          <w:b/>
          <w:sz w:val="28"/>
          <w:szCs w:val="28"/>
        </w:rPr>
        <w:t xml:space="preserve"> города Димитровграда Ульяновской области</w:t>
      </w:r>
      <w:r w:rsidRPr="007E3F52">
        <w:rPr>
          <w:b/>
          <w:sz w:val="28"/>
          <w:szCs w:val="28"/>
        </w:rPr>
        <w:t xml:space="preserve">, с </w:t>
      </w:r>
      <w:r>
        <w:rPr>
          <w:b/>
          <w:sz w:val="28"/>
          <w:szCs w:val="28"/>
        </w:rPr>
        <w:t xml:space="preserve">Администрацией муниципального образования </w:t>
      </w:r>
    </w:p>
    <w:p w:rsidR="00601642" w:rsidRPr="007E3F52" w:rsidRDefault="00601642" w:rsidP="00601642">
      <w:pPr>
        <w:tabs>
          <w:tab w:val="left" w:pos="9540"/>
        </w:tabs>
        <w:ind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 Ульяновской области</w:t>
      </w:r>
    </w:p>
    <w:p w:rsidR="00601642" w:rsidRPr="00896874" w:rsidRDefault="00601642" w:rsidP="00601642">
      <w:pPr>
        <w:tabs>
          <w:tab w:val="left" w:pos="9540"/>
        </w:tabs>
        <w:ind w:hanging="180"/>
        <w:jc w:val="center"/>
        <w:rPr>
          <w:b/>
          <w:sz w:val="28"/>
          <w:szCs w:val="28"/>
        </w:rPr>
      </w:pPr>
    </w:p>
    <w:p w:rsidR="00601642" w:rsidRDefault="00601642" w:rsidP="00601642">
      <w:pPr>
        <w:spacing w:line="360" w:lineRule="auto"/>
        <w:ind w:firstLine="720"/>
        <w:jc w:val="both"/>
        <w:rPr>
          <w:sz w:val="28"/>
          <w:szCs w:val="28"/>
        </w:rPr>
      </w:pPr>
    </w:p>
    <w:p w:rsidR="00601642" w:rsidRPr="00896874" w:rsidRDefault="00601642" w:rsidP="00601642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896874">
        <w:rPr>
          <w:sz w:val="28"/>
          <w:szCs w:val="28"/>
        </w:rPr>
        <w:t xml:space="preserve">В соответствии со статьями 689 - 701 Гражданского кодекса Российской Федерации, </w:t>
      </w:r>
      <w:r w:rsidRPr="000653B9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0653B9">
        <w:rPr>
          <w:sz w:val="28"/>
          <w:szCs w:val="28"/>
        </w:rPr>
        <w:t xml:space="preserve"> </w:t>
      </w:r>
      <w:r>
        <w:rPr>
          <w:sz w:val="28"/>
          <w:szCs w:val="28"/>
        </w:rPr>
        <w:t>17.1</w:t>
      </w:r>
      <w:r w:rsidRPr="000653B9">
        <w:rPr>
          <w:sz w:val="28"/>
          <w:szCs w:val="28"/>
        </w:rPr>
        <w:t xml:space="preserve"> Федерального закона от 26.07.2006 №135-ФЗ «О защите конкуренции», </w:t>
      </w:r>
      <w:r>
        <w:rPr>
          <w:sz w:val="28"/>
          <w:szCs w:val="28"/>
        </w:rPr>
        <w:t xml:space="preserve">пунктом 5 части 1 </w:t>
      </w:r>
      <w:r w:rsidRPr="00507A71">
        <w:rPr>
          <w:sz w:val="28"/>
          <w:szCs w:val="28"/>
        </w:rPr>
        <w:t>стать</w:t>
      </w:r>
      <w:r>
        <w:rPr>
          <w:sz w:val="28"/>
          <w:szCs w:val="28"/>
        </w:rPr>
        <w:t>и 26</w:t>
      </w:r>
      <w:r w:rsidRPr="00507A71">
        <w:rPr>
          <w:sz w:val="28"/>
          <w:szCs w:val="28"/>
        </w:rPr>
        <w:t xml:space="preserve"> Устава муниципального образования «Город Димитровград» Ульяновской области</w:t>
      </w:r>
      <w:r>
        <w:rPr>
          <w:sz w:val="28"/>
          <w:szCs w:val="28"/>
        </w:rPr>
        <w:t xml:space="preserve"> и</w:t>
      </w:r>
      <w:r w:rsidRPr="00507A71">
        <w:rPr>
          <w:sz w:val="28"/>
          <w:szCs w:val="28"/>
        </w:rPr>
        <w:t xml:space="preserve"> на основании Положения о порядке передачи в безвозмездное пользование имущества, находящегося в муниципальной собственности города Димитровграда</w:t>
      </w:r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, рассмотрев обращение </w:t>
      </w:r>
      <w:r>
        <w:rPr>
          <w:sz w:val="28"/>
          <w:szCs w:val="28"/>
        </w:rPr>
        <w:t xml:space="preserve">исполняющего обязанности </w:t>
      </w:r>
      <w:r w:rsidRPr="00507A71">
        <w:rPr>
          <w:sz w:val="28"/>
          <w:szCs w:val="28"/>
        </w:rPr>
        <w:t>Главы Администрации города Димитровграда</w:t>
      </w:r>
      <w:proofErr w:type="gramEnd"/>
      <w:r>
        <w:rPr>
          <w:sz w:val="28"/>
          <w:szCs w:val="28"/>
        </w:rPr>
        <w:t xml:space="preserve"> Ульяновской области</w:t>
      </w:r>
      <w:r w:rsidRPr="00507A71">
        <w:rPr>
          <w:sz w:val="28"/>
          <w:szCs w:val="28"/>
        </w:rPr>
        <w:t xml:space="preserve"> </w:t>
      </w:r>
      <w:r>
        <w:rPr>
          <w:sz w:val="28"/>
          <w:szCs w:val="28"/>
        </w:rPr>
        <w:t>Ю.А.Корженковой</w:t>
      </w:r>
      <w:r w:rsidRPr="00507A71">
        <w:rPr>
          <w:sz w:val="28"/>
          <w:szCs w:val="28"/>
        </w:rPr>
        <w:t xml:space="preserve"> от </w:t>
      </w:r>
      <w:r w:rsidR="0013634B">
        <w:rPr>
          <w:sz w:val="28"/>
          <w:szCs w:val="28"/>
        </w:rPr>
        <w:t>22.05.2018</w:t>
      </w:r>
      <w:r w:rsidRPr="00507A71">
        <w:rPr>
          <w:sz w:val="28"/>
          <w:szCs w:val="28"/>
        </w:rPr>
        <w:t xml:space="preserve"> №</w:t>
      </w:r>
      <w:r w:rsidR="0013634B">
        <w:rPr>
          <w:sz w:val="28"/>
          <w:szCs w:val="28"/>
        </w:rPr>
        <w:t>01-19/3324</w:t>
      </w:r>
      <w:r w:rsidRPr="00507A71">
        <w:rPr>
          <w:sz w:val="28"/>
          <w:szCs w:val="28"/>
        </w:rPr>
        <w:t xml:space="preserve">, Городская Дума города Димитровграда Ульяновской области </w:t>
      </w:r>
      <w:r>
        <w:rPr>
          <w:sz w:val="28"/>
          <w:szCs w:val="28"/>
        </w:rPr>
        <w:t>второго</w:t>
      </w:r>
      <w:r w:rsidRPr="00507A71">
        <w:rPr>
          <w:sz w:val="28"/>
          <w:szCs w:val="28"/>
        </w:rPr>
        <w:t xml:space="preserve"> созыва </w:t>
      </w:r>
      <w:r w:rsidRPr="0013634B">
        <w:rPr>
          <w:b/>
          <w:sz w:val="32"/>
          <w:szCs w:val="32"/>
        </w:rPr>
        <w:t>решила:</w:t>
      </w:r>
    </w:p>
    <w:p w:rsidR="00601642" w:rsidRPr="00507A71" w:rsidRDefault="00601642" w:rsidP="0060164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AE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AE5">
        <w:rPr>
          <w:rFonts w:ascii="Times New Roman" w:hAnsi="Times New Roman" w:cs="Times New Roman"/>
          <w:sz w:val="28"/>
          <w:szCs w:val="28"/>
        </w:rPr>
        <w:t>Дать согласие Комитету по управлению имуществом города Димитровграда на заключение договора безвозмездного пользования недвижимым имуществом, находящимся в муниципальной собственности города Димитровграда Ульяновской области, с А</w:t>
      </w:r>
      <w:r>
        <w:rPr>
          <w:rFonts w:ascii="Times New Roman" w:hAnsi="Times New Roman" w:cs="Times New Roman"/>
          <w:sz w:val="28"/>
          <w:szCs w:val="28"/>
        </w:rPr>
        <w:t>дминистрацией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Ульяновской области</w:t>
      </w:r>
      <w:r w:rsidR="00474176">
        <w:rPr>
          <w:rFonts w:ascii="Times New Roman" w:hAnsi="Times New Roman" w:cs="Times New Roman"/>
          <w:sz w:val="28"/>
          <w:szCs w:val="28"/>
        </w:rPr>
        <w:t xml:space="preserve"> </w:t>
      </w:r>
      <w:r w:rsidRPr="00E23AE5">
        <w:rPr>
          <w:rFonts w:ascii="Times New Roman" w:hAnsi="Times New Roman" w:cs="Times New Roman"/>
          <w:sz w:val="28"/>
          <w:szCs w:val="28"/>
        </w:rPr>
        <w:t xml:space="preserve"> по 31.12.2022, </w:t>
      </w:r>
      <w:r w:rsidRPr="00507A71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601642" w:rsidRPr="00507A71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A60161">
        <w:rPr>
          <w:sz w:val="28"/>
          <w:szCs w:val="28"/>
        </w:rPr>
        <w:t xml:space="preserve"> </w:t>
      </w:r>
      <w:r w:rsidRPr="00507A71">
        <w:rPr>
          <w:sz w:val="28"/>
          <w:szCs w:val="28"/>
        </w:rPr>
        <w:t>Установить, что</w:t>
      </w:r>
      <w:r>
        <w:rPr>
          <w:sz w:val="28"/>
          <w:szCs w:val="28"/>
        </w:rPr>
        <w:t xml:space="preserve"> ссудополучатель обязан</w:t>
      </w:r>
      <w:r w:rsidRPr="00507A71">
        <w:rPr>
          <w:sz w:val="28"/>
          <w:szCs w:val="28"/>
        </w:rPr>
        <w:t>:</w:t>
      </w:r>
    </w:p>
    <w:p w:rsid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Своевременно и в полном объеме уплачивать все коммунальные и иные эксплуатационные платежи за используемое муниципальное имущество согласно договорам, заключенным с соответствующими организациями;</w:t>
      </w:r>
    </w:p>
    <w:p w:rsid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Обеспечить сохранность и надлежащее содержание муниципального имущества, переданного в безвозмездное пользование;</w:t>
      </w:r>
    </w:p>
    <w:p w:rsid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За свой счет осуществлять капитальный и текущий ремонт предоставленного ему в безвозмездное пользование муниципального имущества и нести все расходы по его содержанию;</w:t>
      </w:r>
    </w:p>
    <w:p w:rsid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Надлежащим образом исполнять условия договора безвозмездного пользования;</w:t>
      </w:r>
    </w:p>
    <w:p w:rsidR="00601642" w:rsidRPr="00C9175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В случае нецелевого использования муниципального имущества, наличия задолженности по коммунальным платежам свыше трех месяцев и (или) нарушений условий договора безвозмездного пользования Ссудодатель вправе отказаться от договора безвозмездного пользования в соответствии с действующим законодательством.</w:t>
      </w:r>
    </w:p>
    <w:p w:rsid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F4331">
        <w:rPr>
          <w:sz w:val="28"/>
          <w:szCs w:val="28"/>
        </w:rPr>
        <w:t>.</w:t>
      </w:r>
      <w:r w:rsidRPr="00AB608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действие настоящего решения распространяется на правоотношения, возникшие с 01</w:t>
      </w:r>
      <w:r w:rsidRPr="00E23AE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</w:t>
      </w:r>
      <w:r w:rsidRPr="00E54E27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601642" w:rsidRPr="00601642" w:rsidRDefault="00601642" w:rsidP="00601642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hyperlink r:id="rId11" w:history="1">
        <w:r w:rsidRPr="0060164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601642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0164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Pr="00601642">
          <w:rPr>
            <w:rStyle w:val="ad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601642">
          <w:rPr>
            <w:rStyle w:val="ad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</w:p>
    <w:p w:rsidR="00601642" w:rsidRPr="000653B9" w:rsidRDefault="00601642" w:rsidP="00601642">
      <w:pPr>
        <w:spacing w:line="360" w:lineRule="auto"/>
        <w:ind w:firstLine="720"/>
        <w:jc w:val="both"/>
        <w:rPr>
          <w:sz w:val="28"/>
          <w:szCs w:val="28"/>
        </w:rPr>
      </w:pPr>
      <w:r w:rsidRPr="00E54E27">
        <w:rPr>
          <w:sz w:val="28"/>
          <w:szCs w:val="28"/>
        </w:rPr>
        <w:t>5</w:t>
      </w:r>
      <w:r w:rsidRPr="000653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53B9">
        <w:rPr>
          <w:sz w:val="28"/>
          <w:szCs w:val="28"/>
        </w:rPr>
        <w:t>Контроль исполнения настоящего решения возложить на комитет по финансово-экономической политике и городскому хозяйству (Галиуллин).</w:t>
      </w:r>
    </w:p>
    <w:p w:rsidR="00601642" w:rsidRPr="000653B9" w:rsidRDefault="00601642" w:rsidP="00601642">
      <w:pPr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601642" w:rsidRDefault="00601642" w:rsidP="00601642">
      <w:pPr>
        <w:tabs>
          <w:tab w:val="left" w:pos="9540"/>
        </w:tabs>
        <w:jc w:val="both"/>
        <w:rPr>
          <w:sz w:val="28"/>
          <w:szCs w:val="28"/>
        </w:rPr>
      </w:pPr>
    </w:p>
    <w:p w:rsidR="00601642" w:rsidRDefault="00601642" w:rsidP="006016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7A71">
        <w:rPr>
          <w:sz w:val="28"/>
          <w:szCs w:val="28"/>
        </w:rPr>
        <w:t>Глава города Димитровграда</w:t>
      </w:r>
      <w:r w:rsidRPr="00507A71">
        <w:rPr>
          <w:sz w:val="28"/>
          <w:szCs w:val="28"/>
        </w:rPr>
        <w:tab/>
      </w:r>
    </w:p>
    <w:p w:rsidR="00601642" w:rsidRDefault="00601642" w:rsidP="006016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 w:rsidRPr="00507A71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А.М.Кошаев</w:t>
      </w:r>
    </w:p>
    <w:p w:rsidR="00601642" w:rsidRPr="00601642" w:rsidRDefault="00601642" w:rsidP="00601642">
      <w:pPr>
        <w:tabs>
          <w:tab w:val="left" w:pos="9540"/>
        </w:tabs>
        <w:jc w:val="both"/>
      </w:pPr>
    </w:p>
    <w:p w:rsidR="00601642" w:rsidRDefault="00601642" w:rsidP="00601642">
      <w:pPr>
        <w:tabs>
          <w:tab w:val="left" w:pos="9540"/>
        </w:tabs>
        <w:jc w:val="both"/>
      </w:pPr>
    </w:p>
    <w:p w:rsidR="00601642" w:rsidRDefault="00601642" w:rsidP="00601642">
      <w:pPr>
        <w:tabs>
          <w:tab w:val="left" w:pos="9540"/>
        </w:tabs>
        <w:jc w:val="both"/>
      </w:pPr>
    </w:p>
    <w:p w:rsidR="00601642" w:rsidRPr="00BD6038" w:rsidRDefault="00601642" w:rsidP="00601642">
      <w:pPr>
        <w:tabs>
          <w:tab w:val="left" w:pos="9540"/>
        </w:tabs>
        <w:jc w:val="both"/>
      </w:pPr>
    </w:p>
    <w:p w:rsidR="00601642" w:rsidRPr="00601642" w:rsidRDefault="00601642" w:rsidP="00601642">
      <w:pPr>
        <w:spacing w:line="240" w:lineRule="exact"/>
        <w:ind w:left="5954"/>
      </w:pPr>
    </w:p>
    <w:p w:rsidR="00601642" w:rsidRPr="00601642" w:rsidRDefault="00601642" w:rsidP="00601642">
      <w:pPr>
        <w:spacing w:line="240" w:lineRule="exact"/>
        <w:ind w:left="5954"/>
      </w:pPr>
    </w:p>
    <w:p w:rsidR="00601642" w:rsidRPr="001F13F0" w:rsidRDefault="00601642" w:rsidP="00601642">
      <w:pPr>
        <w:ind w:left="5670"/>
        <w:jc w:val="both"/>
        <w:rPr>
          <w:sz w:val="28"/>
          <w:szCs w:val="28"/>
        </w:rPr>
      </w:pPr>
      <w:r w:rsidRPr="001F13F0">
        <w:rPr>
          <w:sz w:val="28"/>
          <w:szCs w:val="28"/>
        </w:rPr>
        <w:lastRenderedPageBreak/>
        <w:t xml:space="preserve">Приложение </w:t>
      </w:r>
    </w:p>
    <w:p w:rsidR="00601642" w:rsidRPr="001F13F0" w:rsidRDefault="00601642" w:rsidP="00601642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>к решению Городской Думы</w:t>
      </w:r>
    </w:p>
    <w:p w:rsidR="00601642" w:rsidRPr="001F13F0" w:rsidRDefault="00601642" w:rsidP="00601642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города Димитровграда </w:t>
      </w:r>
    </w:p>
    <w:p w:rsidR="00601642" w:rsidRPr="001F13F0" w:rsidRDefault="00601642" w:rsidP="00601642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Ульяновской области </w:t>
      </w:r>
    </w:p>
    <w:p w:rsidR="00601642" w:rsidRPr="001F13F0" w:rsidRDefault="00601642" w:rsidP="00601642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второго созыва </w:t>
      </w:r>
    </w:p>
    <w:p w:rsidR="00601642" w:rsidRPr="001F13F0" w:rsidRDefault="00601642" w:rsidP="00601642">
      <w:pPr>
        <w:ind w:left="6118" w:hanging="448"/>
        <w:jc w:val="both"/>
        <w:rPr>
          <w:sz w:val="28"/>
          <w:szCs w:val="28"/>
        </w:rPr>
      </w:pPr>
      <w:r w:rsidRPr="001F13F0">
        <w:rPr>
          <w:sz w:val="28"/>
          <w:szCs w:val="28"/>
        </w:rPr>
        <w:t xml:space="preserve">от </w:t>
      </w:r>
      <w:r>
        <w:rPr>
          <w:sz w:val="28"/>
          <w:szCs w:val="28"/>
        </w:rPr>
        <w:t>27.06.2018</w:t>
      </w:r>
      <w:r w:rsidRPr="001F13F0">
        <w:rPr>
          <w:sz w:val="28"/>
          <w:szCs w:val="28"/>
        </w:rPr>
        <w:t xml:space="preserve"> №</w:t>
      </w:r>
      <w:r>
        <w:rPr>
          <w:sz w:val="28"/>
          <w:szCs w:val="28"/>
        </w:rPr>
        <w:t>86/</w:t>
      </w:r>
      <w:r w:rsidR="00C81A28">
        <w:rPr>
          <w:sz w:val="28"/>
          <w:szCs w:val="28"/>
        </w:rPr>
        <w:t>1024</w:t>
      </w:r>
    </w:p>
    <w:p w:rsidR="00601642" w:rsidRDefault="00601642" w:rsidP="00601642">
      <w:pPr>
        <w:tabs>
          <w:tab w:val="left" w:pos="9540"/>
        </w:tabs>
        <w:jc w:val="both"/>
      </w:pPr>
    </w:p>
    <w:p w:rsidR="00601642" w:rsidRDefault="00601642" w:rsidP="00601642">
      <w:pPr>
        <w:tabs>
          <w:tab w:val="left" w:pos="9540"/>
        </w:tabs>
        <w:jc w:val="both"/>
      </w:pPr>
    </w:p>
    <w:p w:rsidR="00601642" w:rsidRDefault="00601642" w:rsidP="00601642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 xml:space="preserve">Недвижимое имущество, </w:t>
      </w:r>
      <w:r>
        <w:rPr>
          <w:b/>
          <w:sz w:val="28"/>
          <w:szCs w:val="28"/>
        </w:rPr>
        <w:t>находящее</w:t>
      </w:r>
      <w:r w:rsidRPr="006C2DD8">
        <w:rPr>
          <w:b/>
          <w:sz w:val="28"/>
          <w:szCs w:val="28"/>
        </w:rPr>
        <w:t xml:space="preserve">ся в </w:t>
      </w:r>
      <w:proofErr w:type="gramStart"/>
      <w:r w:rsidRPr="006C2DD8">
        <w:rPr>
          <w:b/>
          <w:sz w:val="28"/>
          <w:szCs w:val="28"/>
        </w:rPr>
        <w:t>муниципальной</w:t>
      </w:r>
      <w:proofErr w:type="gramEnd"/>
    </w:p>
    <w:p w:rsidR="00601642" w:rsidRDefault="00601642" w:rsidP="00601642">
      <w:pPr>
        <w:jc w:val="center"/>
        <w:rPr>
          <w:b/>
          <w:sz w:val="28"/>
          <w:szCs w:val="28"/>
        </w:rPr>
      </w:pPr>
      <w:r w:rsidRPr="006C2DD8">
        <w:rPr>
          <w:b/>
          <w:sz w:val="28"/>
          <w:szCs w:val="28"/>
        </w:rPr>
        <w:t>собственности города Димитровгр</w:t>
      </w:r>
      <w:r>
        <w:rPr>
          <w:b/>
          <w:sz w:val="28"/>
          <w:szCs w:val="28"/>
        </w:rPr>
        <w:t>ада Ульяновской области,</w:t>
      </w:r>
    </w:p>
    <w:p w:rsidR="00601642" w:rsidRDefault="00601642" w:rsidP="00601642">
      <w:pPr>
        <w:tabs>
          <w:tab w:val="left" w:pos="954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являюще</w:t>
      </w:r>
      <w:r w:rsidRPr="006C2DD8">
        <w:rPr>
          <w:b/>
          <w:sz w:val="28"/>
          <w:szCs w:val="28"/>
        </w:rPr>
        <w:t>еся</w:t>
      </w:r>
      <w:proofErr w:type="gramEnd"/>
      <w:r w:rsidRPr="006C2DD8">
        <w:rPr>
          <w:b/>
          <w:sz w:val="28"/>
          <w:szCs w:val="28"/>
        </w:rPr>
        <w:t xml:space="preserve"> предметом</w:t>
      </w:r>
      <w:r>
        <w:rPr>
          <w:b/>
          <w:sz w:val="28"/>
          <w:szCs w:val="28"/>
        </w:rPr>
        <w:t xml:space="preserve"> </w:t>
      </w:r>
      <w:r w:rsidRPr="006C2DD8">
        <w:rPr>
          <w:b/>
          <w:sz w:val="28"/>
          <w:szCs w:val="28"/>
        </w:rPr>
        <w:t>договора безвозмездного пользования</w:t>
      </w:r>
    </w:p>
    <w:p w:rsidR="00C81A28" w:rsidRDefault="00C81A28" w:rsidP="00601642">
      <w:pPr>
        <w:tabs>
          <w:tab w:val="left" w:pos="9540"/>
        </w:tabs>
        <w:jc w:val="center"/>
        <w:rPr>
          <w:b/>
          <w:sz w:val="28"/>
          <w:szCs w:val="28"/>
        </w:rPr>
      </w:pPr>
    </w:p>
    <w:p w:rsidR="00601642" w:rsidRDefault="00601642" w:rsidP="00601642">
      <w:pPr>
        <w:tabs>
          <w:tab w:val="left" w:pos="9540"/>
        </w:tabs>
        <w:spacing w:line="240" w:lineRule="exact"/>
        <w:jc w:val="center"/>
        <w:rPr>
          <w:b/>
          <w:sz w:val="28"/>
          <w:szCs w:val="28"/>
        </w:rPr>
      </w:pPr>
    </w:p>
    <w:tbl>
      <w:tblPr>
        <w:tblW w:w="9950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1670"/>
        <w:gridCol w:w="1984"/>
        <w:gridCol w:w="1134"/>
        <w:gridCol w:w="851"/>
        <w:gridCol w:w="1134"/>
        <w:gridCol w:w="1299"/>
        <w:gridCol w:w="1417"/>
      </w:tblGrid>
      <w:tr w:rsidR="00601642" w:rsidRPr="00874E89" w:rsidTr="00C81A28">
        <w:trPr>
          <w:jc w:val="center"/>
        </w:trPr>
        <w:tc>
          <w:tcPr>
            <w:tcW w:w="461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№ </w:t>
            </w:r>
            <w:proofErr w:type="gramStart"/>
            <w:r w:rsidRPr="00874E89">
              <w:rPr>
                <w:b/>
                <w:i/>
                <w:sz w:val="18"/>
                <w:szCs w:val="18"/>
              </w:rPr>
              <w:t>п</w:t>
            </w:r>
            <w:proofErr w:type="gramEnd"/>
            <w:r w:rsidRPr="00874E89">
              <w:rPr>
                <w:b/>
                <w:i/>
                <w:sz w:val="18"/>
                <w:szCs w:val="18"/>
              </w:rPr>
              <w:t>/п</w:t>
            </w:r>
          </w:p>
        </w:tc>
        <w:tc>
          <w:tcPr>
            <w:tcW w:w="1670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Наименование</w:t>
            </w:r>
          </w:p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ссудополучателя</w:t>
            </w:r>
          </w:p>
        </w:tc>
        <w:tc>
          <w:tcPr>
            <w:tcW w:w="1984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Наименование</w:t>
            </w:r>
          </w:p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муниципального имущества</w:t>
            </w:r>
          </w:p>
        </w:tc>
        <w:tc>
          <w:tcPr>
            <w:tcW w:w="1134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Адрес </w:t>
            </w:r>
          </w:p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помещения</w:t>
            </w:r>
          </w:p>
        </w:tc>
        <w:tc>
          <w:tcPr>
            <w:tcW w:w="851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Площадь помещения (</w:t>
            </w:r>
            <w:proofErr w:type="spellStart"/>
            <w:r w:rsidRPr="00874E89">
              <w:rPr>
                <w:b/>
                <w:i/>
                <w:sz w:val="18"/>
                <w:szCs w:val="18"/>
              </w:rPr>
              <w:t>кв.м</w:t>
            </w:r>
            <w:proofErr w:type="spellEnd"/>
            <w:r w:rsidRPr="00874E89">
              <w:rPr>
                <w:b/>
                <w:i/>
                <w:sz w:val="18"/>
                <w:szCs w:val="18"/>
              </w:rPr>
              <w:t>.)</w:t>
            </w:r>
          </w:p>
        </w:tc>
        <w:tc>
          <w:tcPr>
            <w:tcW w:w="1134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Сумма</w:t>
            </w:r>
          </w:p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выпадающих доходов в год (руб.)</w:t>
            </w:r>
          </w:p>
        </w:tc>
        <w:tc>
          <w:tcPr>
            <w:tcW w:w="1299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Действительная стоимость (руб.)</w:t>
            </w:r>
          </w:p>
        </w:tc>
        <w:tc>
          <w:tcPr>
            <w:tcW w:w="1417" w:type="dxa"/>
            <w:vAlign w:val="center"/>
          </w:tcPr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 xml:space="preserve">Цели </w:t>
            </w:r>
          </w:p>
          <w:p w:rsidR="00601642" w:rsidRPr="00874E89" w:rsidRDefault="00601642" w:rsidP="00FA0EAF">
            <w:pPr>
              <w:jc w:val="center"/>
              <w:rPr>
                <w:b/>
                <w:i/>
                <w:sz w:val="18"/>
                <w:szCs w:val="18"/>
              </w:rPr>
            </w:pPr>
            <w:r w:rsidRPr="00874E89">
              <w:rPr>
                <w:b/>
                <w:i/>
                <w:sz w:val="18"/>
                <w:szCs w:val="18"/>
              </w:rPr>
              <w:t>использования</w:t>
            </w:r>
          </w:p>
        </w:tc>
      </w:tr>
      <w:tr w:rsidR="00601642" w:rsidRPr="00C97309" w:rsidTr="00C81A28">
        <w:trPr>
          <w:jc w:val="center"/>
        </w:trPr>
        <w:tc>
          <w:tcPr>
            <w:tcW w:w="461" w:type="dxa"/>
            <w:vAlign w:val="center"/>
          </w:tcPr>
          <w:p w:rsidR="00601642" w:rsidRPr="00874E89" w:rsidRDefault="00601642" w:rsidP="00FA0EAF">
            <w:pPr>
              <w:jc w:val="both"/>
              <w:rPr>
                <w:sz w:val="18"/>
                <w:szCs w:val="18"/>
              </w:rPr>
            </w:pPr>
            <w:r w:rsidRPr="00874E89">
              <w:rPr>
                <w:sz w:val="18"/>
                <w:szCs w:val="18"/>
              </w:rPr>
              <w:t>1.</w:t>
            </w:r>
          </w:p>
        </w:tc>
        <w:tc>
          <w:tcPr>
            <w:tcW w:w="1670" w:type="dxa"/>
            <w:vAlign w:val="center"/>
          </w:tcPr>
          <w:p w:rsidR="00601642" w:rsidRPr="00874E89" w:rsidRDefault="00601642" w:rsidP="00FA0EAF">
            <w:pPr>
              <w:rPr>
                <w:sz w:val="18"/>
                <w:szCs w:val="18"/>
              </w:rPr>
            </w:pPr>
            <w:r w:rsidRPr="00874E89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дминистрация муниципального образования «</w:t>
            </w:r>
            <w:proofErr w:type="spellStart"/>
            <w:r>
              <w:rPr>
                <w:sz w:val="18"/>
                <w:szCs w:val="18"/>
              </w:rPr>
              <w:t>Мелекесский</w:t>
            </w:r>
            <w:proofErr w:type="spellEnd"/>
            <w:r>
              <w:rPr>
                <w:sz w:val="18"/>
                <w:szCs w:val="18"/>
              </w:rPr>
              <w:t xml:space="preserve"> район» Ульяновской области</w:t>
            </w:r>
          </w:p>
        </w:tc>
        <w:tc>
          <w:tcPr>
            <w:tcW w:w="1984" w:type="dxa"/>
            <w:vAlign w:val="center"/>
          </w:tcPr>
          <w:p w:rsidR="00601642" w:rsidRPr="003C18B6" w:rsidRDefault="00601642" w:rsidP="00835012">
            <w:pPr>
              <w:jc w:val="both"/>
              <w:rPr>
                <w:sz w:val="18"/>
                <w:szCs w:val="18"/>
              </w:rPr>
            </w:pPr>
            <w:proofErr w:type="gramStart"/>
            <w:r w:rsidRPr="003C18B6">
              <w:rPr>
                <w:sz w:val="18"/>
                <w:szCs w:val="18"/>
              </w:rPr>
              <w:t xml:space="preserve">Нежилые помещения (позиции №№42,51 помещения подвала; №№28,44-50, ½ позиции </w:t>
            </w:r>
            <w:r>
              <w:rPr>
                <w:sz w:val="18"/>
                <w:szCs w:val="18"/>
              </w:rPr>
              <w:t>№№</w:t>
            </w:r>
            <w:r w:rsidRPr="003C18B6">
              <w:rPr>
                <w:sz w:val="18"/>
                <w:szCs w:val="18"/>
              </w:rPr>
              <w:t xml:space="preserve">60,61 помещения первого этажа; №№44-54, 63, ½  </w:t>
            </w:r>
            <w:r>
              <w:rPr>
                <w:sz w:val="18"/>
                <w:szCs w:val="18"/>
              </w:rPr>
              <w:t>№</w:t>
            </w:r>
            <w:r w:rsidRPr="003C18B6">
              <w:rPr>
                <w:sz w:val="18"/>
                <w:szCs w:val="18"/>
              </w:rPr>
              <w:t xml:space="preserve">61 помещения второго этажа; позиции №№ 30-55, 59, часть позиции </w:t>
            </w:r>
            <w:r>
              <w:rPr>
                <w:sz w:val="18"/>
                <w:szCs w:val="18"/>
              </w:rPr>
              <w:t>№</w:t>
            </w:r>
            <w:r w:rsidRPr="003C18B6">
              <w:rPr>
                <w:sz w:val="18"/>
                <w:szCs w:val="18"/>
              </w:rPr>
              <w:t xml:space="preserve">56 помещения третьего этажа; №№35-36, 38-45, 50-60, 62-64, 66, ½ позиции </w:t>
            </w:r>
            <w:r>
              <w:rPr>
                <w:sz w:val="18"/>
                <w:szCs w:val="18"/>
              </w:rPr>
              <w:t>№</w:t>
            </w:r>
            <w:r w:rsidRPr="003C18B6">
              <w:rPr>
                <w:sz w:val="18"/>
                <w:szCs w:val="18"/>
              </w:rPr>
              <w:t xml:space="preserve">68 помещения четвертого этажа; позиции №№35-63, 67, часть позиции </w:t>
            </w:r>
            <w:r>
              <w:rPr>
                <w:sz w:val="18"/>
                <w:szCs w:val="18"/>
              </w:rPr>
              <w:t>№</w:t>
            </w:r>
            <w:r w:rsidRPr="003C18B6">
              <w:rPr>
                <w:sz w:val="18"/>
                <w:szCs w:val="18"/>
              </w:rPr>
              <w:t>68 помещения пятого этажа; позиции №№20-24 помещение чердака</w:t>
            </w:r>
            <w:proofErr w:type="gramEnd"/>
          </w:p>
        </w:tc>
        <w:tc>
          <w:tcPr>
            <w:tcW w:w="1134" w:type="dxa"/>
            <w:vAlign w:val="center"/>
          </w:tcPr>
          <w:p w:rsidR="00601642" w:rsidRPr="00874E89" w:rsidRDefault="00601642" w:rsidP="00FA0EAF">
            <w:pPr>
              <w:rPr>
                <w:sz w:val="18"/>
                <w:szCs w:val="18"/>
              </w:rPr>
            </w:pPr>
            <w:proofErr w:type="spellStart"/>
            <w:r w:rsidRPr="00874E89">
              <w:rPr>
                <w:sz w:val="18"/>
                <w:szCs w:val="18"/>
              </w:rPr>
              <w:t>ул</w:t>
            </w:r>
            <w:proofErr w:type="gramStart"/>
            <w:r w:rsidRPr="00874E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>мельницкого</w:t>
            </w:r>
            <w:proofErr w:type="spellEnd"/>
            <w:r w:rsidRPr="00874E8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93</w:t>
            </w:r>
          </w:p>
        </w:tc>
        <w:tc>
          <w:tcPr>
            <w:tcW w:w="851" w:type="dxa"/>
            <w:vAlign w:val="center"/>
          </w:tcPr>
          <w:p w:rsidR="00601642" w:rsidRPr="00874E89" w:rsidRDefault="00601642" w:rsidP="00FA0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1971</w:t>
            </w:r>
            <w:r w:rsidRPr="00874E8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601642" w:rsidRPr="00874E89" w:rsidRDefault="00601642" w:rsidP="00FA0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624876,00</w:t>
            </w:r>
          </w:p>
        </w:tc>
        <w:tc>
          <w:tcPr>
            <w:tcW w:w="1299" w:type="dxa"/>
            <w:vAlign w:val="center"/>
          </w:tcPr>
          <w:p w:rsidR="00601642" w:rsidRPr="00874E89" w:rsidRDefault="00601642" w:rsidP="00FA0EA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6969189,38</w:t>
            </w:r>
          </w:p>
        </w:tc>
        <w:tc>
          <w:tcPr>
            <w:tcW w:w="1417" w:type="dxa"/>
            <w:vAlign w:val="center"/>
          </w:tcPr>
          <w:p w:rsidR="00601642" w:rsidRPr="00874E89" w:rsidRDefault="00601642" w:rsidP="00C81A28">
            <w:pPr>
              <w:ind w:left="-86" w:right="-13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Для размещения исполнительного органа местного самоуправления</w:t>
            </w:r>
          </w:p>
        </w:tc>
      </w:tr>
    </w:tbl>
    <w:p w:rsidR="00601642" w:rsidRPr="00E23AE5" w:rsidRDefault="00601642" w:rsidP="00601642">
      <w:pPr>
        <w:tabs>
          <w:tab w:val="left" w:pos="9540"/>
        </w:tabs>
        <w:spacing w:line="240" w:lineRule="exact"/>
        <w:jc w:val="center"/>
      </w:pPr>
    </w:p>
    <w:p w:rsidR="003472A8" w:rsidRPr="001F13F0" w:rsidRDefault="003472A8" w:rsidP="003472A8">
      <w:pPr>
        <w:spacing w:line="360" w:lineRule="auto"/>
        <w:ind w:left="4320" w:hanging="1158"/>
        <w:jc w:val="both"/>
        <w:rPr>
          <w:sz w:val="28"/>
          <w:szCs w:val="28"/>
        </w:rPr>
      </w:pPr>
    </w:p>
    <w:sectPr w:rsidR="003472A8" w:rsidRPr="001F13F0" w:rsidSect="00601642">
      <w:headerReference w:type="even" r:id="rId12"/>
      <w:headerReference w:type="default" r:id="rId13"/>
      <w:footnotePr>
        <w:pos w:val="beneathText"/>
      </w:footnotePr>
      <w:pgSz w:w="11905" w:h="16837"/>
      <w:pgMar w:top="993" w:right="919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FF" w:rsidRDefault="00862FFF">
      <w:r>
        <w:separator/>
      </w:r>
    </w:p>
  </w:endnote>
  <w:endnote w:type="continuationSeparator" w:id="0">
    <w:p w:rsidR="00862FFF" w:rsidRDefault="00862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FF" w:rsidRDefault="00862FFF">
      <w:r>
        <w:separator/>
      </w:r>
    </w:p>
  </w:footnote>
  <w:footnote w:type="continuationSeparator" w:id="0">
    <w:p w:rsidR="00862FFF" w:rsidRDefault="00862F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B546C" w:rsidRDefault="00862F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46C" w:rsidRDefault="00713534" w:rsidP="0092604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35270">
      <w:rPr>
        <w:rStyle w:val="a7"/>
        <w:noProof/>
      </w:rPr>
      <w:t>2</w:t>
    </w:r>
    <w:r>
      <w:rPr>
        <w:rStyle w:val="a7"/>
      </w:rPr>
      <w:fldChar w:fldCharType="end"/>
    </w:r>
  </w:p>
  <w:p w:rsidR="00210F5A" w:rsidRDefault="00862F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264D"/>
    <w:rsid w:val="00012646"/>
    <w:rsid w:val="00013262"/>
    <w:rsid w:val="00014D89"/>
    <w:rsid w:val="0001780E"/>
    <w:rsid w:val="00024EC4"/>
    <w:rsid w:val="00025515"/>
    <w:rsid w:val="0002692F"/>
    <w:rsid w:val="00027481"/>
    <w:rsid w:val="00031F77"/>
    <w:rsid w:val="00034686"/>
    <w:rsid w:val="00035A03"/>
    <w:rsid w:val="00037D94"/>
    <w:rsid w:val="000422E3"/>
    <w:rsid w:val="00047609"/>
    <w:rsid w:val="00051CD6"/>
    <w:rsid w:val="00054035"/>
    <w:rsid w:val="00056E6D"/>
    <w:rsid w:val="00057EE6"/>
    <w:rsid w:val="00064AA3"/>
    <w:rsid w:val="00066458"/>
    <w:rsid w:val="00070238"/>
    <w:rsid w:val="0007511F"/>
    <w:rsid w:val="00080EF2"/>
    <w:rsid w:val="00086255"/>
    <w:rsid w:val="00090AE9"/>
    <w:rsid w:val="0009212F"/>
    <w:rsid w:val="0009214A"/>
    <w:rsid w:val="00095CEF"/>
    <w:rsid w:val="000968CF"/>
    <w:rsid w:val="000979A6"/>
    <w:rsid w:val="000A0159"/>
    <w:rsid w:val="000A18BC"/>
    <w:rsid w:val="000A52B9"/>
    <w:rsid w:val="000A5414"/>
    <w:rsid w:val="000A5DD1"/>
    <w:rsid w:val="000A7495"/>
    <w:rsid w:val="000B4CFC"/>
    <w:rsid w:val="000B4DF2"/>
    <w:rsid w:val="000C255F"/>
    <w:rsid w:val="000C4149"/>
    <w:rsid w:val="000C4244"/>
    <w:rsid w:val="000C4ABF"/>
    <w:rsid w:val="000C5966"/>
    <w:rsid w:val="000D3836"/>
    <w:rsid w:val="000D641A"/>
    <w:rsid w:val="000D64D2"/>
    <w:rsid w:val="000D6618"/>
    <w:rsid w:val="000E022B"/>
    <w:rsid w:val="000E08AC"/>
    <w:rsid w:val="000E2CA2"/>
    <w:rsid w:val="000F1E8E"/>
    <w:rsid w:val="000F7EAF"/>
    <w:rsid w:val="00101BEE"/>
    <w:rsid w:val="0010296A"/>
    <w:rsid w:val="00102B99"/>
    <w:rsid w:val="00103C58"/>
    <w:rsid w:val="00104BF9"/>
    <w:rsid w:val="00106AA8"/>
    <w:rsid w:val="00107199"/>
    <w:rsid w:val="00107D9B"/>
    <w:rsid w:val="0011244B"/>
    <w:rsid w:val="00113414"/>
    <w:rsid w:val="001178CD"/>
    <w:rsid w:val="00121352"/>
    <w:rsid w:val="00122E1B"/>
    <w:rsid w:val="0012443E"/>
    <w:rsid w:val="00126E9F"/>
    <w:rsid w:val="0013008F"/>
    <w:rsid w:val="00130847"/>
    <w:rsid w:val="00131A34"/>
    <w:rsid w:val="00133718"/>
    <w:rsid w:val="00133D1A"/>
    <w:rsid w:val="0013634B"/>
    <w:rsid w:val="001407A8"/>
    <w:rsid w:val="0014085A"/>
    <w:rsid w:val="001428E6"/>
    <w:rsid w:val="00146DAA"/>
    <w:rsid w:val="001528E4"/>
    <w:rsid w:val="001536E6"/>
    <w:rsid w:val="00165A90"/>
    <w:rsid w:val="00165BCF"/>
    <w:rsid w:val="00166202"/>
    <w:rsid w:val="00172540"/>
    <w:rsid w:val="00176B02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20BE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01B"/>
    <w:rsid w:val="001F1FC5"/>
    <w:rsid w:val="001F50D6"/>
    <w:rsid w:val="001F5CF6"/>
    <w:rsid w:val="0020057A"/>
    <w:rsid w:val="00200612"/>
    <w:rsid w:val="00205026"/>
    <w:rsid w:val="002114D5"/>
    <w:rsid w:val="00214DF0"/>
    <w:rsid w:val="00221365"/>
    <w:rsid w:val="00221E5E"/>
    <w:rsid w:val="0022287D"/>
    <w:rsid w:val="002234DD"/>
    <w:rsid w:val="00223847"/>
    <w:rsid w:val="00223DC1"/>
    <w:rsid w:val="00225197"/>
    <w:rsid w:val="00227182"/>
    <w:rsid w:val="002348CE"/>
    <w:rsid w:val="00237171"/>
    <w:rsid w:val="00242A08"/>
    <w:rsid w:val="0024699A"/>
    <w:rsid w:val="00247451"/>
    <w:rsid w:val="00250B30"/>
    <w:rsid w:val="00251B2D"/>
    <w:rsid w:val="00253F8F"/>
    <w:rsid w:val="00255440"/>
    <w:rsid w:val="00260B22"/>
    <w:rsid w:val="00261931"/>
    <w:rsid w:val="00266F81"/>
    <w:rsid w:val="00267382"/>
    <w:rsid w:val="00267C83"/>
    <w:rsid w:val="00272BAB"/>
    <w:rsid w:val="002743E2"/>
    <w:rsid w:val="002753A5"/>
    <w:rsid w:val="00275434"/>
    <w:rsid w:val="00276E72"/>
    <w:rsid w:val="0027778C"/>
    <w:rsid w:val="002807CA"/>
    <w:rsid w:val="00284BB7"/>
    <w:rsid w:val="0028508F"/>
    <w:rsid w:val="002859AE"/>
    <w:rsid w:val="00285CB6"/>
    <w:rsid w:val="00287B51"/>
    <w:rsid w:val="00287D8E"/>
    <w:rsid w:val="00293B86"/>
    <w:rsid w:val="0029620E"/>
    <w:rsid w:val="002A39EA"/>
    <w:rsid w:val="002B1874"/>
    <w:rsid w:val="002B3D39"/>
    <w:rsid w:val="002B5EBF"/>
    <w:rsid w:val="002C465F"/>
    <w:rsid w:val="002C4CE2"/>
    <w:rsid w:val="002D2D83"/>
    <w:rsid w:val="002D57F6"/>
    <w:rsid w:val="002D5B06"/>
    <w:rsid w:val="002E0007"/>
    <w:rsid w:val="002E4796"/>
    <w:rsid w:val="002F028E"/>
    <w:rsid w:val="002F047A"/>
    <w:rsid w:val="002F0CFE"/>
    <w:rsid w:val="002F25F5"/>
    <w:rsid w:val="002F278D"/>
    <w:rsid w:val="002F339D"/>
    <w:rsid w:val="002F5A88"/>
    <w:rsid w:val="002F72BC"/>
    <w:rsid w:val="00304559"/>
    <w:rsid w:val="00307BC4"/>
    <w:rsid w:val="00310314"/>
    <w:rsid w:val="00312F3A"/>
    <w:rsid w:val="0031456C"/>
    <w:rsid w:val="00317853"/>
    <w:rsid w:val="0032018B"/>
    <w:rsid w:val="00321978"/>
    <w:rsid w:val="0032533D"/>
    <w:rsid w:val="00325CE6"/>
    <w:rsid w:val="00331677"/>
    <w:rsid w:val="00335270"/>
    <w:rsid w:val="00341AEA"/>
    <w:rsid w:val="003472A8"/>
    <w:rsid w:val="00350765"/>
    <w:rsid w:val="003516A2"/>
    <w:rsid w:val="00353769"/>
    <w:rsid w:val="00356B98"/>
    <w:rsid w:val="003606F5"/>
    <w:rsid w:val="003613CA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D0F0B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24E50"/>
    <w:rsid w:val="00426CA2"/>
    <w:rsid w:val="00432546"/>
    <w:rsid w:val="0043710F"/>
    <w:rsid w:val="004373D7"/>
    <w:rsid w:val="00442BE6"/>
    <w:rsid w:val="0044699F"/>
    <w:rsid w:val="00447CEF"/>
    <w:rsid w:val="00450B34"/>
    <w:rsid w:val="00450BFE"/>
    <w:rsid w:val="00453376"/>
    <w:rsid w:val="004543AC"/>
    <w:rsid w:val="00461364"/>
    <w:rsid w:val="004615CE"/>
    <w:rsid w:val="0046300D"/>
    <w:rsid w:val="00463661"/>
    <w:rsid w:val="004643A2"/>
    <w:rsid w:val="004665DB"/>
    <w:rsid w:val="00466FF9"/>
    <w:rsid w:val="00467776"/>
    <w:rsid w:val="00473292"/>
    <w:rsid w:val="00473688"/>
    <w:rsid w:val="00474176"/>
    <w:rsid w:val="004806D2"/>
    <w:rsid w:val="00481AB5"/>
    <w:rsid w:val="004828B4"/>
    <w:rsid w:val="004863FF"/>
    <w:rsid w:val="00486730"/>
    <w:rsid w:val="004873A5"/>
    <w:rsid w:val="00495CF4"/>
    <w:rsid w:val="00496B73"/>
    <w:rsid w:val="004A11AC"/>
    <w:rsid w:val="004A5DDD"/>
    <w:rsid w:val="004A7C5C"/>
    <w:rsid w:val="004B0495"/>
    <w:rsid w:val="004B1025"/>
    <w:rsid w:val="004B2C9F"/>
    <w:rsid w:val="004B2D58"/>
    <w:rsid w:val="004B3587"/>
    <w:rsid w:val="004B6713"/>
    <w:rsid w:val="004B67A3"/>
    <w:rsid w:val="004C3435"/>
    <w:rsid w:val="004D41B9"/>
    <w:rsid w:val="004D682D"/>
    <w:rsid w:val="004E144B"/>
    <w:rsid w:val="004E62F6"/>
    <w:rsid w:val="004E7200"/>
    <w:rsid w:val="004F299F"/>
    <w:rsid w:val="004F6FDF"/>
    <w:rsid w:val="004F7BDC"/>
    <w:rsid w:val="0050122C"/>
    <w:rsid w:val="005022B8"/>
    <w:rsid w:val="00506676"/>
    <w:rsid w:val="005105AC"/>
    <w:rsid w:val="005162D2"/>
    <w:rsid w:val="00516A0F"/>
    <w:rsid w:val="00521098"/>
    <w:rsid w:val="00522D9B"/>
    <w:rsid w:val="00526370"/>
    <w:rsid w:val="00526B79"/>
    <w:rsid w:val="00530ADA"/>
    <w:rsid w:val="00530CFC"/>
    <w:rsid w:val="005316F8"/>
    <w:rsid w:val="0053208A"/>
    <w:rsid w:val="00533E89"/>
    <w:rsid w:val="00534331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67212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0348"/>
    <w:rsid w:val="005B205D"/>
    <w:rsid w:val="005B2326"/>
    <w:rsid w:val="005B661B"/>
    <w:rsid w:val="005C4299"/>
    <w:rsid w:val="005D472D"/>
    <w:rsid w:val="005D56F6"/>
    <w:rsid w:val="005E0253"/>
    <w:rsid w:val="005E1864"/>
    <w:rsid w:val="005E4D08"/>
    <w:rsid w:val="005F100C"/>
    <w:rsid w:val="005F530A"/>
    <w:rsid w:val="00601642"/>
    <w:rsid w:val="0060331F"/>
    <w:rsid w:val="00611F40"/>
    <w:rsid w:val="006137FF"/>
    <w:rsid w:val="00614BAF"/>
    <w:rsid w:val="00616BF7"/>
    <w:rsid w:val="00621C3A"/>
    <w:rsid w:val="00622217"/>
    <w:rsid w:val="0062228A"/>
    <w:rsid w:val="006238A0"/>
    <w:rsid w:val="00630BFC"/>
    <w:rsid w:val="0063483B"/>
    <w:rsid w:val="0063742D"/>
    <w:rsid w:val="00641D71"/>
    <w:rsid w:val="00641DA7"/>
    <w:rsid w:val="006439D5"/>
    <w:rsid w:val="00646F4B"/>
    <w:rsid w:val="0064770D"/>
    <w:rsid w:val="00647C05"/>
    <w:rsid w:val="00651E52"/>
    <w:rsid w:val="006547F2"/>
    <w:rsid w:val="00656757"/>
    <w:rsid w:val="00657A35"/>
    <w:rsid w:val="006600F5"/>
    <w:rsid w:val="00662CFF"/>
    <w:rsid w:val="00664442"/>
    <w:rsid w:val="00664A06"/>
    <w:rsid w:val="00665BF7"/>
    <w:rsid w:val="006718B9"/>
    <w:rsid w:val="0067422C"/>
    <w:rsid w:val="00677020"/>
    <w:rsid w:val="00680784"/>
    <w:rsid w:val="006833EA"/>
    <w:rsid w:val="0068585E"/>
    <w:rsid w:val="0068644D"/>
    <w:rsid w:val="006903FE"/>
    <w:rsid w:val="0069070D"/>
    <w:rsid w:val="00690EA7"/>
    <w:rsid w:val="00691A3E"/>
    <w:rsid w:val="006A00A0"/>
    <w:rsid w:val="006A1E74"/>
    <w:rsid w:val="006A33B6"/>
    <w:rsid w:val="006A4D81"/>
    <w:rsid w:val="006B3EF4"/>
    <w:rsid w:val="006B419F"/>
    <w:rsid w:val="006B74DD"/>
    <w:rsid w:val="006B7AF1"/>
    <w:rsid w:val="006C0BAA"/>
    <w:rsid w:val="006C37DA"/>
    <w:rsid w:val="006D32EB"/>
    <w:rsid w:val="006D5626"/>
    <w:rsid w:val="006D74B2"/>
    <w:rsid w:val="006E41AA"/>
    <w:rsid w:val="006E65DA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5C44"/>
    <w:rsid w:val="00706A35"/>
    <w:rsid w:val="00713534"/>
    <w:rsid w:val="00715D00"/>
    <w:rsid w:val="00720256"/>
    <w:rsid w:val="00722017"/>
    <w:rsid w:val="00725B0B"/>
    <w:rsid w:val="0073197E"/>
    <w:rsid w:val="007326B6"/>
    <w:rsid w:val="00733F7A"/>
    <w:rsid w:val="00741537"/>
    <w:rsid w:val="00745A14"/>
    <w:rsid w:val="00751446"/>
    <w:rsid w:val="007525B6"/>
    <w:rsid w:val="007606C4"/>
    <w:rsid w:val="00760B20"/>
    <w:rsid w:val="00761147"/>
    <w:rsid w:val="0076283F"/>
    <w:rsid w:val="00762C01"/>
    <w:rsid w:val="007664CF"/>
    <w:rsid w:val="007771BF"/>
    <w:rsid w:val="00780EE2"/>
    <w:rsid w:val="00784EF0"/>
    <w:rsid w:val="007858E0"/>
    <w:rsid w:val="00785EA8"/>
    <w:rsid w:val="00790BC6"/>
    <w:rsid w:val="0079189E"/>
    <w:rsid w:val="00794590"/>
    <w:rsid w:val="0079757D"/>
    <w:rsid w:val="007B04BB"/>
    <w:rsid w:val="007B12D9"/>
    <w:rsid w:val="007B23D8"/>
    <w:rsid w:val="007B7A58"/>
    <w:rsid w:val="007C0368"/>
    <w:rsid w:val="007C7F78"/>
    <w:rsid w:val="007D685F"/>
    <w:rsid w:val="007E2B18"/>
    <w:rsid w:val="007E3AB6"/>
    <w:rsid w:val="007E57E2"/>
    <w:rsid w:val="007E5B80"/>
    <w:rsid w:val="007F108F"/>
    <w:rsid w:val="007F1907"/>
    <w:rsid w:val="007F2E06"/>
    <w:rsid w:val="007F4BB9"/>
    <w:rsid w:val="00800C46"/>
    <w:rsid w:val="00801461"/>
    <w:rsid w:val="0080356D"/>
    <w:rsid w:val="00804090"/>
    <w:rsid w:val="00804851"/>
    <w:rsid w:val="00804A42"/>
    <w:rsid w:val="00804E65"/>
    <w:rsid w:val="00814AC1"/>
    <w:rsid w:val="0081588C"/>
    <w:rsid w:val="00820E58"/>
    <w:rsid w:val="008228C9"/>
    <w:rsid w:val="00823940"/>
    <w:rsid w:val="0082549E"/>
    <w:rsid w:val="00826601"/>
    <w:rsid w:val="00835012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2FFF"/>
    <w:rsid w:val="00863FDE"/>
    <w:rsid w:val="00864663"/>
    <w:rsid w:val="00865564"/>
    <w:rsid w:val="0087098C"/>
    <w:rsid w:val="00876547"/>
    <w:rsid w:val="008845FF"/>
    <w:rsid w:val="00886AC2"/>
    <w:rsid w:val="00896C0B"/>
    <w:rsid w:val="00896CF9"/>
    <w:rsid w:val="008A4E11"/>
    <w:rsid w:val="008A58A9"/>
    <w:rsid w:val="008B2FC6"/>
    <w:rsid w:val="008B3F5F"/>
    <w:rsid w:val="008C1D72"/>
    <w:rsid w:val="008C2D4D"/>
    <w:rsid w:val="008C44B5"/>
    <w:rsid w:val="008C75D8"/>
    <w:rsid w:val="008D0AEA"/>
    <w:rsid w:val="008D1534"/>
    <w:rsid w:val="008D19C6"/>
    <w:rsid w:val="008D1DAF"/>
    <w:rsid w:val="008D3D70"/>
    <w:rsid w:val="008D45C6"/>
    <w:rsid w:val="008D68A5"/>
    <w:rsid w:val="008D7239"/>
    <w:rsid w:val="008E0996"/>
    <w:rsid w:val="008E2857"/>
    <w:rsid w:val="008E484D"/>
    <w:rsid w:val="008E56AA"/>
    <w:rsid w:val="008F086F"/>
    <w:rsid w:val="008F3253"/>
    <w:rsid w:val="008F72CF"/>
    <w:rsid w:val="008F737A"/>
    <w:rsid w:val="008F7B5E"/>
    <w:rsid w:val="00900A57"/>
    <w:rsid w:val="00901545"/>
    <w:rsid w:val="00906C7D"/>
    <w:rsid w:val="00910776"/>
    <w:rsid w:val="00914084"/>
    <w:rsid w:val="00921612"/>
    <w:rsid w:val="009276AD"/>
    <w:rsid w:val="00927F95"/>
    <w:rsid w:val="0093250E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F66"/>
    <w:rsid w:val="00971D2A"/>
    <w:rsid w:val="00980574"/>
    <w:rsid w:val="00980D88"/>
    <w:rsid w:val="00982491"/>
    <w:rsid w:val="0098584A"/>
    <w:rsid w:val="00987569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727"/>
    <w:rsid w:val="009A6B05"/>
    <w:rsid w:val="009B06D6"/>
    <w:rsid w:val="009B29EB"/>
    <w:rsid w:val="009C106B"/>
    <w:rsid w:val="009D175E"/>
    <w:rsid w:val="009D2BB5"/>
    <w:rsid w:val="009D4018"/>
    <w:rsid w:val="009D6339"/>
    <w:rsid w:val="009E1994"/>
    <w:rsid w:val="009E34B5"/>
    <w:rsid w:val="009E51D2"/>
    <w:rsid w:val="009E6439"/>
    <w:rsid w:val="009E7410"/>
    <w:rsid w:val="009E7BF9"/>
    <w:rsid w:val="009F4B6B"/>
    <w:rsid w:val="009F5D4D"/>
    <w:rsid w:val="009F658E"/>
    <w:rsid w:val="00A03114"/>
    <w:rsid w:val="00A03AE6"/>
    <w:rsid w:val="00A044EC"/>
    <w:rsid w:val="00A06647"/>
    <w:rsid w:val="00A07CAB"/>
    <w:rsid w:val="00A12D40"/>
    <w:rsid w:val="00A14FA8"/>
    <w:rsid w:val="00A1556B"/>
    <w:rsid w:val="00A16192"/>
    <w:rsid w:val="00A16535"/>
    <w:rsid w:val="00A16FDD"/>
    <w:rsid w:val="00A20354"/>
    <w:rsid w:val="00A218C3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237C"/>
    <w:rsid w:val="00A63B29"/>
    <w:rsid w:val="00A674AD"/>
    <w:rsid w:val="00A701DC"/>
    <w:rsid w:val="00A73BAB"/>
    <w:rsid w:val="00A73C75"/>
    <w:rsid w:val="00A77233"/>
    <w:rsid w:val="00A832DD"/>
    <w:rsid w:val="00A83B5B"/>
    <w:rsid w:val="00A85C58"/>
    <w:rsid w:val="00A86938"/>
    <w:rsid w:val="00A8709A"/>
    <w:rsid w:val="00A9177F"/>
    <w:rsid w:val="00A94750"/>
    <w:rsid w:val="00A960C5"/>
    <w:rsid w:val="00A97128"/>
    <w:rsid w:val="00AA1C21"/>
    <w:rsid w:val="00AA2469"/>
    <w:rsid w:val="00AA3634"/>
    <w:rsid w:val="00AA4651"/>
    <w:rsid w:val="00AB3011"/>
    <w:rsid w:val="00AB3DDC"/>
    <w:rsid w:val="00AB7AF5"/>
    <w:rsid w:val="00AC0EC7"/>
    <w:rsid w:val="00AC0F34"/>
    <w:rsid w:val="00AC1285"/>
    <w:rsid w:val="00AC1522"/>
    <w:rsid w:val="00AC2081"/>
    <w:rsid w:val="00AC4C78"/>
    <w:rsid w:val="00AC5F1E"/>
    <w:rsid w:val="00AC72AB"/>
    <w:rsid w:val="00AC75FB"/>
    <w:rsid w:val="00AC7D89"/>
    <w:rsid w:val="00AD5251"/>
    <w:rsid w:val="00AE1F06"/>
    <w:rsid w:val="00AE7881"/>
    <w:rsid w:val="00AF2042"/>
    <w:rsid w:val="00AF24D0"/>
    <w:rsid w:val="00AF4045"/>
    <w:rsid w:val="00B003EC"/>
    <w:rsid w:val="00B10383"/>
    <w:rsid w:val="00B1399B"/>
    <w:rsid w:val="00B16FD5"/>
    <w:rsid w:val="00B21BFA"/>
    <w:rsid w:val="00B23D9E"/>
    <w:rsid w:val="00B24D47"/>
    <w:rsid w:val="00B26151"/>
    <w:rsid w:val="00B32DB6"/>
    <w:rsid w:val="00B33BF3"/>
    <w:rsid w:val="00B348CC"/>
    <w:rsid w:val="00B34CEF"/>
    <w:rsid w:val="00B371B1"/>
    <w:rsid w:val="00B378E5"/>
    <w:rsid w:val="00B4138B"/>
    <w:rsid w:val="00B4206C"/>
    <w:rsid w:val="00B42829"/>
    <w:rsid w:val="00B4315F"/>
    <w:rsid w:val="00B43E51"/>
    <w:rsid w:val="00B4423C"/>
    <w:rsid w:val="00B44A47"/>
    <w:rsid w:val="00B506CE"/>
    <w:rsid w:val="00B508C4"/>
    <w:rsid w:val="00B52D75"/>
    <w:rsid w:val="00B53864"/>
    <w:rsid w:val="00B62C8C"/>
    <w:rsid w:val="00B75729"/>
    <w:rsid w:val="00B76B09"/>
    <w:rsid w:val="00B83BD6"/>
    <w:rsid w:val="00B84A58"/>
    <w:rsid w:val="00B96410"/>
    <w:rsid w:val="00B97800"/>
    <w:rsid w:val="00B97C21"/>
    <w:rsid w:val="00BA65DA"/>
    <w:rsid w:val="00BB0564"/>
    <w:rsid w:val="00BB23AC"/>
    <w:rsid w:val="00BB42E1"/>
    <w:rsid w:val="00BC4575"/>
    <w:rsid w:val="00BC4622"/>
    <w:rsid w:val="00BC5F0C"/>
    <w:rsid w:val="00BD0854"/>
    <w:rsid w:val="00BD3894"/>
    <w:rsid w:val="00BD4CF8"/>
    <w:rsid w:val="00BD57CD"/>
    <w:rsid w:val="00BD5A26"/>
    <w:rsid w:val="00BD7CEE"/>
    <w:rsid w:val="00BE2135"/>
    <w:rsid w:val="00BE283C"/>
    <w:rsid w:val="00BE2AC2"/>
    <w:rsid w:val="00BE65B4"/>
    <w:rsid w:val="00BE71E3"/>
    <w:rsid w:val="00BE7CAC"/>
    <w:rsid w:val="00BF0984"/>
    <w:rsid w:val="00BF2C8E"/>
    <w:rsid w:val="00BF3323"/>
    <w:rsid w:val="00BF5BEC"/>
    <w:rsid w:val="00BF5FC1"/>
    <w:rsid w:val="00BF7DEB"/>
    <w:rsid w:val="00C00D9E"/>
    <w:rsid w:val="00C01CCC"/>
    <w:rsid w:val="00C02842"/>
    <w:rsid w:val="00C04B00"/>
    <w:rsid w:val="00C108B2"/>
    <w:rsid w:val="00C119C4"/>
    <w:rsid w:val="00C17649"/>
    <w:rsid w:val="00C2315B"/>
    <w:rsid w:val="00C23B29"/>
    <w:rsid w:val="00C27AA9"/>
    <w:rsid w:val="00C31A12"/>
    <w:rsid w:val="00C34B77"/>
    <w:rsid w:val="00C350CB"/>
    <w:rsid w:val="00C36119"/>
    <w:rsid w:val="00C42027"/>
    <w:rsid w:val="00C4369C"/>
    <w:rsid w:val="00C44BFE"/>
    <w:rsid w:val="00C466A0"/>
    <w:rsid w:val="00C50226"/>
    <w:rsid w:val="00C534B9"/>
    <w:rsid w:val="00C536E9"/>
    <w:rsid w:val="00C56FD5"/>
    <w:rsid w:val="00C6018B"/>
    <w:rsid w:val="00C633A1"/>
    <w:rsid w:val="00C67912"/>
    <w:rsid w:val="00C736C0"/>
    <w:rsid w:val="00C739AA"/>
    <w:rsid w:val="00C747CE"/>
    <w:rsid w:val="00C80CBE"/>
    <w:rsid w:val="00C8114D"/>
    <w:rsid w:val="00C81A28"/>
    <w:rsid w:val="00C8292E"/>
    <w:rsid w:val="00C82CEB"/>
    <w:rsid w:val="00C8384D"/>
    <w:rsid w:val="00C839DB"/>
    <w:rsid w:val="00C86375"/>
    <w:rsid w:val="00C86B93"/>
    <w:rsid w:val="00C87600"/>
    <w:rsid w:val="00C911DE"/>
    <w:rsid w:val="00C92D4D"/>
    <w:rsid w:val="00C963F8"/>
    <w:rsid w:val="00CA0EE1"/>
    <w:rsid w:val="00CA566C"/>
    <w:rsid w:val="00CA67DA"/>
    <w:rsid w:val="00CA6AA1"/>
    <w:rsid w:val="00CA6EED"/>
    <w:rsid w:val="00CB5A33"/>
    <w:rsid w:val="00CC10E9"/>
    <w:rsid w:val="00CC1FA9"/>
    <w:rsid w:val="00CC2F1E"/>
    <w:rsid w:val="00CC54FA"/>
    <w:rsid w:val="00CD160F"/>
    <w:rsid w:val="00CD4ECB"/>
    <w:rsid w:val="00CD55A8"/>
    <w:rsid w:val="00CD66DD"/>
    <w:rsid w:val="00CE1923"/>
    <w:rsid w:val="00CE1B34"/>
    <w:rsid w:val="00CE4162"/>
    <w:rsid w:val="00CE4BDE"/>
    <w:rsid w:val="00CE50DE"/>
    <w:rsid w:val="00CE53AA"/>
    <w:rsid w:val="00CE53E0"/>
    <w:rsid w:val="00CF4891"/>
    <w:rsid w:val="00CF4ED4"/>
    <w:rsid w:val="00CF5971"/>
    <w:rsid w:val="00CF6BF8"/>
    <w:rsid w:val="00D0091B"/>
    <w:rsid w:val="00D01AD4"/>
    <w:rsid w:val="00D03B0C"/>
    <w:rsid w:val="00D047D3"/>
    <w:rsid w:val="00D04E8F"/>
    <w:rsid w:val="00D06883"/>
    <w:rsid w:val="00D11933"/>
    <w:rsid w:val="00D13CC1"/>
    <w:rsid w:val="00D16358"/>
    <w:rsid w:val="00D22451"/>
    <w:rsid w:val="00D22C4A"/>
    <w:rsid w:val="00D22C92"/>
    <w:rsid w:val="00D22E37"/>
    <w:rsid w:val="00D2528B"/>
    <w:rsid w:val="00D40FF5"/>
    <w:rsid w:val="00D45A5D"/>
    <w:rsid w:val="00D4719F"/>
    <w:rsid w:val="00D4779A"/>
    <w:rsid w:val="00D524B6"/>
    <w:rsid w:val="00D55A85"/>
    <w:rsid w:val="00D632CD"/>
    <w:rsid w:val="00D64261"/>
    <w:rsid w:val="00D66D77"/>
    <w:rsid w:val="00D7159A"/>
    <w:rsid w:val="00D71629"/>
    <w:rsid w:val="00D73804"/>
    <w:rsid w:val="00D7461B"/>
    <w:rsid w:val="00D748A7"/>
    <w:rsid w:val="00D76443"/>
    <w:rsid w:val="00D85AD4"/>
    <w:rsid w:val="00D911B9"/>
    <w:rsid w:val="00D91413"/>
    <w:rsid w:val="00D93DE0"/>
    <w:rsid w:val="00D96DC8"/>
    <w:rsid w:val="00D97397"/>
    <w:rsid w:val="00D9762A"/>
    <w:rsid w:val="00DA0EF4"/>
    <w:rsid w:val="00DA4E2B"/>
    <w:rsid w:val="00DA661A"/>
    <w:rsid w:val="00DA67D8"/>
    <w:rsid w:val="00DB5B78"/>
    <w:rsid w:val="00DC05AB"/>
    <w:rsid w:val="00DC3709"/>
    <w:rsid w:val="00DC6F47"/>
    <w:rsid w:val="00DD0788"/>
    <w:rsid w:val="00DD12D3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18FE"/>
    <w:rsid w:val="00E02856"/>
    <w:rsid w:val="00E1067E"/>
    <w:rsid w:val="00E107FE"/>
    <w:rsid w:val="00E1551B"/>
    <w:rsid w:val="00E15660"/>
    <w:rsid w:val="00E16462"/>
    <w:rsid w:val="00E174D2"/>
    <w:rsid w:val="00E2016C"/>
    <w:rsid w:val="00E25429"/>
    <w:rsid w:val="00E25707"/>
    <w:rsid w:val="00E30DBD"/>
    <w:rsid w:val="00E31DE4"/>
    <w:rsid w:val="00E321B6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0C15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445A"/>
    <w:rsid w:val="00EA5510"/>
    <w:rsid w:val="00EA5EA0"/>
    <w:rsid w:val="00EA6222"/>
    <w:rsid w:val="00EA6906"/>
    <w:rsid w:val="00EB063C"/>
    <w:rsid w:val="00EB0A39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0332C"/>
    <w:rsid w:val="00F114A6"/>
    <w:rsid w:val="00F145F1"/>
    <w:rsid w:val="00F15D08"/>
    <w:rsid w:val="00F15D81"/>
    <w:rsid w:val="00F17C49"/>
    <w:rsid w:val="00F17D96"/>
    <w:rsid w:val="00F204A7"/>
    <w:rsid w:val="00F308A0"/>
    <w:rsid w:val="00F31275"/>
    <w:rsid w:val="00F31CA4"/>
    <w:rsid w:val="00F33168"/>
    <w:rsid w:val="00F347FC"/>
    <w:rsid w:val="00F34898"/>
    <w:rsid w:val="00F350EB"/>
    <w:rsid w:val="00F3566B"/>
    <w:rsid w:val="00F360DB"/>
    <w:rsid w:val="00F40BFF"/>
    <w:rsid w:val="00F438A9"/>
    <w:rsid w:val="00F45C95"/>
    <w:rsid w:val="00F46623"/>
    <w:rsid w:val="00F478CB"/>
    <w:rsid w:val="00F54CE5"/>
    <w:rsid w:val="00F567C8"/>
    <w:rsid w:val="00F60665"/>
    <w:rsid w:val="00F6298A"/>
    <w:rsid w:val="00F72205"/>
    <w:rsid w:val="00F74C29"/>
    <w:rsid w:val="00F7605C"/>
    <w:rsid w:val="00F81699"/>
    <w:rsid w:val="00F816AF"/>
    <w:rsid w:val="00F8310F"/>
    <w:rsid w:val="00F84924"/>
    <w:rsid w:val="00F87BE6"/>
    <w:rsid w:val="00F87DB5"/>
    <w:rsid w:val="00F917D1"/>
    <w:rsid w:val="00F94E24"/>
    <w:rsid w:val="00F96B39"/>
    <w:rsid w:val="00FB0523"/>
    <w:rsid w:val="00FB274B"/>
    <w:rsid w:val="00FB3ECC"/>
    <w:rsid w:val="00FB67D8"/>
    <w:rsid w:val="00FC0B62"/>
    <w:rsid w:val="00FC0F9E"/>
    <w:rsid w:val="00FC4573"/>
    <w:rsid w:val="00FC778A"/>
    <w:rsid w:val="00FD0DBC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3472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601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77020"/>
    <w:pPr>
      <w:spacing w:after="120"/>
    </w:pPr>
  </w:style>
  <w:style w:type="paragraph" w:customStyle="1" w:styleId="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link w:val="a6"/>
    <w:rsid w:val="0067702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77020"/>
  </w:style>
  <w:style w:type="paragraph" w:styleId="a8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C108B2"/>
    <w:rPr>
      <w:sz w:val="24"/>
      <w:szCs w:val="24"/>
      <w:lang w:eastAsia="ar-SA"/>
    </w:rPr>
  </w:style>
  <w:style w:type="character" w:styleId="HTML">
    <w:name w:val="HTML Typewriter"/>
    <w:rsid w:val="00102B99"/>
    <w:rPr>
      <w:rFonts w:ascii="Arial Unicode MS" w:eastAsia="Arial Unicode MS" w:hAnsi="Arial Unicode MS" w:cs="Arial Unicode MS"/>
      <w:sz w:val="20"/>
      <w:szCs w:val="20"/>
    </w:rPr>
  </w:style>
  <w:style w:type="paragraph" w:customStyle="1" w:styleId="aa">
    <w:name w:val="Содержимое таблицы"/>
    <w:basedOn w:val="a"/>
    <w:rsid w:val="00102B99"/>
    <w:pPr>
      <w:widowControl w:val="0"/>
      <w:suppressLineNumbers/>
    </w:pPr>
    <w:rPr>
      <w:rFonts w:ascii="Arial" w:eastAsia="Lucida Sans Unicode" w:hAnsi="Arial"/>
      <w:kern w:val="1"/>
      <w:sz w:val="20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02B99"/>
  </w:style>
  <w:style w:type="paragraph" w:styleId="ab">
    <w:name w:val="footer"/>
    <w:basedOn w:val="a"/>
    <w:link w:val="ac"/>
    <w:rsid w:val="001F10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F101B"/>
    <w:rPr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1F101B"/>
    <w:rPr>
      <w:sz w:val="24"/>
      <w:szCs w:val="24"/>
      <w:lang w:eastAsia="ar-SA"/>
    </w:rPr>
  </w:style>
  <w:style w:type="character" w:styleId="ad">
    <w:name w:val="Hyperlink"/>
    <w:basedOn w:val="a0"/>
    <w:rsid w:val="001407A8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3472A8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rmal">
    <w:name w:val="ConsPlusNormal"/>
    <w:rsid w:val="006016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134F-B99C-4389-AE67-60498143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GD</cp:lastModifiedBy>
  <cp:revision>13</cp:revision>
  <cp:lastPrinted>2018-06-19T12:06:00Z</cp:lastPrinted>
  <dcterms:created xsi:type="dcterms:W3CDTF">2018-06-20T07:36:00Z</dcterms:created>
  <dcterms:modified xsi:type="dcterms:W3CDTF">2018-06-28T14:46:00Z</dcterms:modified>
</cp:coreProperties>
</file>